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pagrindine"/>
        <w:tag w:val="part_33443e5999ee4862b46c46313d948afb"/>
        <w:id w:val="-1035884004"/>
        <w:lock w:val="sdtLocked"/>
      </w:sdtPr>
      <w:sdtEndPr/>
      <w:sdtContent>
        <w:p w14:paraId="35955C61" w14:textId="77777777" w:rsidR="006764B8" w:rsidRDefault="001006AF">
          <w:pPr>
            <w:jc w:val="both"/>
          </w:pPr>
          <w:r>
            <w:rPr>
              <w:b/>
              <w:i/>
            </w:rPr>
            <w:t>Suvestinė redakcija nuo 2015-01-01</w:t>
          </w:r>
        </w:p>
        <w:p w14:paraId="3E05C7A9" w14:textId="77777777" w:rsidR="006764B8" w:rsidRDefault="006764B8">
          <w:pPr>
            <w:jc w:val="both"/>
            <w:rPr>
              <w:sz w:val="20"/>
            </w:rPr>
          </w:pPr>
        </w:p>
        <w:p w14:paraId="7EC970BD" w14:textId="77777777" w:rsidR="006764B8" w:rsidRDefault="001006AF">
          <w:pPr>
            <w:jc w:val="both"/>
            <w:rPr>
              <w:sz w:val="20"/>
            </w:rPr>
          </w:pPr>
          <w:r>
            <w:rPr>
              <w:i/>
              <w:sz w:val="20"/>
            </w:rPr>
            <w:t>Sprendimas paskelbtas: TAR 2012-04-26, i. k. 2012-01049</w:t>
          </w:r>
        </w:p>
        <w:p w14:paraId="10F6F468" w14:textId="77777777" w:rsidR="006764B8" w:rsidRDefault="006764B8">
          <w:pPr>
            <w:jc w:val="both"/>
            <w:rPr>
              <w:sz w:val="20"/>
            </w:rPr>
          </w:pPr>
        </w:p>
        <w:p w14:paraId="6D0AE310" w14:textId="77777777" w:rsidR="006764B8" w:rsidRDefault="001006AF">
          <w:pPr>
            <w:tabs>
              <w:tab w:val="center" w:pos="4153"/>
              <w:tab w:val="right" w:pos="8306"/>
            </w:tabs>
            <w:jc w:val="center"/>
            <w:rPr>
              <w:b/>
              <w:caps/>
            </w:rPr>
          </w:pPr>
          <w:r>
            <w:rPr>
              <w:b/>
              <w:caps/>
              <w:noProof/>
              <w:sz w:val="26"/>
              <w:lang w:eastAsia="lt-LT"/>
            </w:rPr>
            <w:drawing>
              <wp:inline distT="0" distB="0" distL="0" distR="0" wp14:anchorId="52338196" wp14:editId="1CFF26D8">
                <wp:extent cx="581025" cy="704850"/>
                <wp:effectExtent l="0" t="0" r="9525" b="0"/>
                <wp:docPr id="11" name="Picture 2" descr="herbas_jb_sm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2" descr="herbas_jb_sm"/>
                        <pic:cNvPicPr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55B5E03C" w14:textId="77777777" w:rsidR="006764B8" w:rsidRDefault="001006AF">
          <w:pPr>
            <w:keepNext/>
            <w:jc w:val="center"/>
            <w:outlineLvl w:val="1"/>
            <w:rPr>
              <w:b/>
              <w:caps/>
            </w:rPr>
          </w:pPr>
          <w:r>
            <w:rPr>
              <w:b/>
              <w:caps/>
            </w:rPr>
            <w:t>JONIŠKIO RAJONO SAVIVALDYBĖS TARYBA</w:t>
          </w:r>
        </w:p>
        <w:p w14:paraId="3D684EB7" w14:textId="77777777" w:rsidR="006764B8" w:rsidRDefault="006764B8">
          <w:pPr>
            <w:rPr>
              <w:sz w:val="20"/>
            </w:rPr>
          </w:pPr>
        </w:p>
        <w:p w14:paraId="65A0920D" w14:textId="77777777" w:rsidR="006764B8" w:rsidRDefault="001006AF">
          <w:pPr>
            <w:jc w:val="center"/>
            <w:rPr>
              <w:b/>
            </w:rPr>
          </w:pPr>
          <w:r>
            <w:rPr>
              <w:b/>
            </w:rPr>
            <w:t>SPRENDIMAS</w:t>
          </w:r>
        </w:p>
        <w:p w14:paraId="5C0FF92D" w14:textId="77777777" w:rsidR="006764B8" w:rsidRDefault="001006AF">
          <w:pPr>
            <w:jc w:val="center"/>
            <w:rPr>
              <w:b/>
            </w:rPr>
          </w:pPr>
          <w:r>
            <w:rPr>
              <w:b/>
            </w:rPr>
            <w:t>DĖL DAUGIABUČIŲ NAMŲ ŠILDYMO IR KARŠTO VANDENS SISTEMŲ PRIEŽIŪROS</w:t>
          </w:r>
        </w:p>
        <w:p w14:paraId="6BD7283C" w14:textId="77777777" w:rsidR="006764B8" w:rsidRDefault="001006AF">
          <w:pPr>
            <w:jc w:val="center"/>
            <w:rPr>
              <w:b/>
            </w:rPr>
          </w:pPr>
          <w:r>
            <w:rPr>
              <w:b/>
            </w:rPr>
            <w:t>(EKSPLOATAVIMO) MAKSIMALIŲ TARIFŲ NUSTATYMO</w:t>
          </w:r>
        </w:p>
        <w:p w14:paraId="382F6D6C" w14:textId="77777777" w:rsidR="006764B8" w:rsidRDefault="006764B8">
          <w:pPr>
            <w:jc w:val="center"/>
          </w:pPr>
        </w:p>
        <w:p w14:paraId="0E85AA2B" w14:textId="77777777" w:rsidR="006764B8" w:rsidRDefault="001006AF">
          <w:pPr>
            <w:jc w:val="center"/>
          </w:pPr>
          <w:r>
            <w:t>2012 m. balandžio 26 d. Nr. T-81</w:t>
          </w:r>
        </w:p>
        <w:p w14:paraId="38DDF69C" w14:textId="77777777" w:rsidR="006764B8" w:rsidRDefault="001006AF">
          <w:pPr>
            <w:jc w:val="center"/>
          </w:pPr>
          <w:r>
            <w:t>Joniškis</w:t>
          </w:r>
        </w:p>
        <w:p w14:paraId="364A80FC" w14:textId="77777777" w:rsidR="006764B8" w:rsidRDefault="006764B8">
          <w:pPr>
            <w:jc w:val="center"/>
          </w:pPr>
        </w:p>
        <w:p w14:paraId="634313DE" w14:textId="77777777" w:rsidR="006764B8" w:rsidRDefault="006764B8">
          <w:pPr>
            <w:jc w:val="center"/>
          </w:pPr>
        </w:p>
        <w:sdt>
          <w:sdtPr>
            <w:alias w:val="preambule"/>
            <w:tag w:val="part_4758ac2ddf4648769b4e9b7e80f00e2d"/>
            <w:id w:val="-430281640"/>
            <w:lock w:val="sdtLocked"/>
          </w:sdtPr>
          <w:sdtEndPr/>
          <w:sdtContent>
            <w:p w14:paraId="1F5E2110" w14:textId="77777777" w:rsidR="006764B8" w:rsidRDefault="001006AF">
              <w:pPr>
                <w:spacing w:line="360" w:lineRule="auto"/>
                <w:ind w:firstLine="851"/>
                <w:jc w:val="both"/>
              </w:pPr>
              <w:r>
                <w:t xml:space="preserve">Vadovaudamasi Lietuvos Respublikos vietos savivaldos įstatymo (Žin., 1994, Nr. </w:t>
              </w:r>
              <w:hyperlink r:id="rId8" w:tgtFrame="_blank" w:history="1">
                <w:r>
                  <w:rPr>
                    <w:color w:val="0563C1" w:themeColor="hyperlink"/>
                    <w:u w:val="single"/>
                  </w:rPr>
                  <w:t>55-1049</w:t>
                </w:r>
              </w:hyperlink>
              <w:r>
                <w:t xml:space="preserve">; 2008 Nr. 113-4290) 16 straipsnio 2 dalies 37 punktu, 18 straipsnio 1 dalimi, Lietuvos Respublikos šilumos ūkio įstatymo (Žin., 2003, Nr. </w:t>
              </w:r>
              <w:hyperlink r:id="rId9" w:tgtFrame="_blank" w:history="1">
                <w:r>
                  <w:rPr>
                    <w:color w:val="0563C1" w:themeColor="hyperlink"/>
                    <w:u w:val="single"/>
                  </w:rPr>
                  <w:t>51-2254</w:t>
                </w:r>
              </w:hyperlink>
              <w:r>
                <w:t xml:space="preserve">; 2007, Nr. </w:t>
              </w:r>
              <w:hyperlink r:id="rId10" w:tgtFrame="_blank" w:history="1">
                <w:r>
                  <w:rPr>
                    <w:color w:val="0563C1" w:themeColor="hyperlink"/>
                    <w:u w:val="single"/>
                  </w:rPr>
                  <w:t>130-5259</w:t>
                </w:r>
              </w:hyperlink>
              <w:r>
                <w:t xml:space="preserve">; 2009, Nr. </w:t>
              </w:r>
              <w:hyperlink r:id="rId11" w:tgtFrame="_blank" w:history="1">
                <w:r>
                  <w:rPr>
                    <w:color w:val="0563C1" w:themeColor="hyperlink"/>
                    <w:u w:val="single"/>
                  </w:rPr>
                  <w:t>61-2402</w:t>
                </w:r>
              </w:hyperlink>
              <w:r>
                <w:t xml:space="preserve">) 32 straipsnio 5 dalies 4 punktu, Daugiabučių namų šildymo ir karšto vandens sistemų priežiūros (eksploatavimo) maksimalių tarifų nustatymo metodika, patvirtinta Valstybinės kainų ir energetikos kontrolės komisijos 2003 m. rugpjūčio 7 d. nutarimu Nr. O3-54 (Žin., 2003, Nr. </w:t>
              </w:r>
              <w:hyperlink r:id="rId12" w:tgtFrame="_blank" w:history="1">
                <w:r>
                  <w:rPr>
                    <w:color w:val="0563C1" w:themeColor="hyperlink"/>
                    <w:u w:val="single"/>
                  </w:rPr>
                  <w:t>80-3679</w:t>
                </w:r>
              </w:hyperlink>
              <w:r>
                <w:t xml:space="preserve">; 2009, Nr. </w:t>
              </w:r>
              <w:hyperlink r:id="rId13" w:tgtFrame="_blank" w:history="1">
                <w:r>
                  <w:rPr>
                    <w:color w:val="0563C1" w:themeColor="hyperlink"/>
                    <w:u w:val="single"/>
                  </w:rPr>
                  <w:t>39-1506</w:t>
                </w:r>
              </w:hyperlink>
              <w:r>
                <w:t xml:space="preserve">), Pastato šildymo ir karšto vandens sistemos priežiūros tvarkos aprašu, patvirtintu Lietuvos Respublikos energetikos ministro 2009 m. lapkričio 26 d. įsakymu Nr. 1-229 (Žin., 2009, Nr. </w:t>
              </w:r>
              <w:hyperlink r:id="rId14" w:tgtFrame="_blank" w:history="1">
                <w:r>
                  <w:rPr>
                    <w:color w:val="0563C1" w:themeColor="hyperlink"/>
                    <w:u w:val="single"/>
                  </w:rPr>
                  <w:t>143-6311</w:t>
                </w:r>
              </w:hyperlink>
              <w:r>
                <w:t>), ir atsižvelgdama į uždarosios akcinės bendrovės „Sistela“ rekomendacijas dėl daugiabučių gyvenamųjų namų administravimo ir priežiūros mokesčio tarifų apskaičiavimų, Joniškio rajono savivaldybės taryba n u s p r e n d ž i a:</w:t>
              </w:r>
            </w:p>
          </w:sdtContent>
        </w:sdt>
        <w:sdt>
          <w:sdtPr>
            <w:alias w:val="1 p."/>
            <w:tag w:val="part_43bc2c12c9df4c378bc2ccfbfe023139"/>
            <w:id w:val="1029380756"/>
            <w:lock w:val="sdtLocked"/>
          </w:sdtPr>
          <w:sdtEndPr/>
          <w:sdtContent>
            <w:p w14:paraId="79272E7D" w14:textId="77777777" w:rsidR="006764B8" w:rsidRDefault="001006AF">
              <w:pPr>
                <w:spacing w:line="360" w:lineRule="auto"/>
                <w:ind w:firstLine="851"/>
                <w:jc w:val="both"/>
                <w:rPr>
                  <w:rFonts w:cs="Tahoma"/>
                </w:rPr>
              </w:pPr>
              <w:sdt>
                <w:sdtPr>
                  <w:alias w:val="Numeris"/>
                  <w:tag w:val="nr_43bc2c12c9df4c378bc2ccfbfe023139"/>
                  <w:id w:val="-662928952"/>
                  <w:lock w:val="sdtLocked"/>
                </w:sdtPr>
                <w:sdtEndPr/>
                <w:sdtContent>
                  <w:r>
                    <w:rPr>
                      <w:rFonts w:cs="Tahoma"/>
                      <w:shd w:val="clear" w:color="auto" w:fill="FFFFFF"/>
                    </w:rPr>
                    <w:t>1</w:t>
                  </w:r>
                </w:sdtContent>
              </w:sdt>
              <w:r>
                <w:rPr>
                  <w:rFonts w:cs="Tahoma"/>
                  <w:shd w:val="clear" w:color="auto" w:fill="FFFFFF"/>
                </w:rPr>
                <w:t>. Patvi</w:t>
              </w:r>
              <w:r>
                <w:rPr>
                  <w:rFonts w:cs="Tahoma"/>
                </w:rPr>
                <w:t xml:space="preserve">rtinti daugiabučių namų </w:t>
              </w:r>
              <w:r>
                <w:rPr>
                  <w:rFonts w:cs="Tahoma"/>
                  <w:shd w:val="clear" w:color="auto" w:fill="FFFFFF"/>
                </w:rPr>
                <w:t xml:space="preserve">šildymo ir karšto vandens sistemų priežiūros (eksploatavimo) maksimalius tarifus </w:t>
              </w:r>
              <w:r>
                <w:rPr>
                  <w:rFonts w:cs="Tahoma"/>
                </w:rPr>
                <w:t xml:space="preserve">(be PVM) </w:t>
              </w:r>
              <w:r>
                <w:rPr>
                  <w:rFonts w:cs="Tahoma"/>
                  <w:shd w:val="clear" w:color="auto" w:fill="FFFFFF"/>
                </w:rPr>
                <w:t>ir tarifų koeficientų reikšmes pagal pastatų plotą ir eksploatacijos laiką</w:t>
              </w:r>
              <w:r>
                <w:rPr>
                  <w:rFonts w:cs="Tahoma"/>
                </w:rPr>
                <w:t xml:space="preserve"> (1 priedas).</w:t>
              </w:r>
            </w:p>
          </w:sdtContent>
        </w:sdt>
        <w:sdt>
          <w:sdtPr>
            <w:alias w:val="2 p."/>
            <w:tag w:val="part_7f7a454ceeba44cbbc2823a80e273ce9"/>
            <w:id w:val="-945994163"/>
            <w:lock w:val="sdtLocked"/>
          </w:sdtPr>
          <w:sdtEndPr/>
          <w:sdtContent>
            <w:p w14:paraId="6F2F5CC8" w14:textId="77777777" w:rsidR="006764B8" w:rsidRDefault="001006AF">
              <w:pPr>
                <w:spacing w:line="360" w:lineRule="auto"/>
                <w:ind w:firstLine="851"/>
                <w:jc w:val="both"/>
                <w:rPr>
                  <w:rFonts w:cs="Tahoma"/>
                </w:rPr>
              </w:pPr>
              <w:sdt>
                <w:sdtPr>
                  <w:alias w:val="Numeris"/>
                  <w:tag w:val="nr_7f7a454ceeba44cbbc2823a80e273ce9"/>
                  <w:id w:val="-600953606"/>
                  <w:lock w:val="sdtLocked"/>
                </w:sdtPr>
                <w:sdtEndPr/>
                <w:sdtContent>
                  <w:r>
                    <w:rPr>
                      <w:rFonts w:cs="Tahoma"/>
                    </w:rPr>
                    <w:t>2</w:t>
                  </w:r>
                </w:sdtContent>
              </w:sdt>
              <w:r>
                <w:rPr>
                  <w:rFonts w:cs="Tahoma"/>
                </w:rPr>
                <w:t>. Patvirtinti Pastato šildymo ir karšto vandens sistemų priežiūros (eksploatavimo) privalomų darbų sąrašą (2 priedas).</w:t>
              </w:r>
            </w:p>
          </w:sdtContent>
        </w:sdt>
        <w:sdt>
          <w:sdtPr>
            <w:alias w:val="3 p."/>
            <w:tag w:val="part_5bfdd80741cf4f7a900be7f928852495"/>
            <w:id w:val="906890921"/>
            <w:lock w:val="sdtLocked"/>
          </w:sdtPr>
          <w:sdtEndPr/>
          <w:sdtContent>
            <w:p w14:paraId="070749BD" w14:textId="77777777" w:rsidR="006764B8" w:rsidRDefault="001006AF">
              <w:pPr>
                <w:spacing w:line="360" w:lineRule="auto"/>
                <w:ind w:firstLine="851"/>
                <w:jc w:val="both"/>
                <w:rPr>
                  <w:rFonts w:cs="Tahoma"/>
                  <w:shd w:val="clear" w:color="auto" w:fill="FFFFFF"/>
                </w:rPr>
              </w:pPr>
              <w:sdt>
                <w:sdtPr>
                  <w:alias w:val="Numeris"/>
                  <w:tag w:val="nr_5bfdd80741cf4f7a900be7f928852495"/>
                  <w:id w:val="955602983"/>
                  <w:lock w:val="sdtLocked"/>
                </w:sdtPr>
                <w:sdtEndPr/>
                <w:sdtContent>
                  <w:r>
                    <w:rPr>
                      <w:rFonts w:cs="Tahoma"/>
                    </w:rPr>
                    <w:t>3</w:t>
                  </w:r>
                </w:sdtContent>
              </w:sdt>
              <w:r>
                <w:rPr>
                  <w:rFonts w:cs="Tahoma"/>
                </w:rPr>
                <w:t xml:space="preserve">. </w:t>
              </w:r>
              <w:r>
                <w:rPr>
                  <w:rFonts w:cs="Tahoma"/>
                  <w:shd w:val="clear" w:color="auto" w:fill="FFFFFF"/>
                </w:rPr>
                <w:t>Pripažinti netekusiu galios Joniškio rajono savivaldybės tarybos 2004 m. birželio 3 d. sprendimą Nr. T-123 „Dėl daugiabučių namų šildymo ir karšto vandens sistemų priežiūros maksimalaus tarifo nustatymo“.</w:t>
              </w:r>
            </w:p>
          </w:sdtContent>
        </w:sdt>
        <w:sdt>
          <w:sdtPr>
            <w:alias w:val="4 p."/>
            <w:tag w:val="part_7591b93777ba4b71a7164a8a2634578c"/>
            <w:id w:val="-1535346350"/>
            <w:lock w:val="sdtLocked"/>
          </w:sdtPr>
          <w:sdtEndPr/>
          <w:sdtContent>
            <w:p w14:paraId="3DA48C7C" w14:textId="77777777" w:rsidR="006764B8" w:rsidRDefault="001006AF">
              <w:pPr>
                <w:spacing w:line="360" w:lineRule="auto"/>
                <w:ind w:firstLine="851"/>
                <w:jc w:val="both"/>
              </w:pPr>
              <w:sdt>
                <w:sdtPr>
                  <w:alias w:val="Numeris"/>
                  <w:tag w:val="nr_7591b93777ba4b71a7164a8a2634578c"/>
                  <w:id w:val="-1220736721"/>
                  <w:lock w:val="sdtLocked"/>
                </w:sdtPr>
                <w:sdtEndPr/>
                <w:sdtContent>
                  <w:r>
                    <w:rPr>
                      <w:rFonts w:cs="Tahoma"/>
                      <w:shd w:val="clear" w:color="auto" w:fill="FFFFFF"/>
                    </w:rPr>
                    <w:t>4</w:t>
                  </w:r>
                </w:sdtContent>
              </w:sdt>
              <w:r>
                <w:rPr>
                  <w:rFonts w:cs="Tahoma"/>
                  <w:shd w:val="clear" w:color="auto" w:fill="FFFFFF"/>
                </w:rPr>
                <w:t>. Nustatyti, kad šis sprendimas įsigalioja nuo 2012 m. gegužės 1 d.</w:t>
              </w:r>
            </w:p>
          </w:sdtContent>
        </w:sdt>
        <w:sdt>
          <w:sdtPr>
            <w:alias w:val="signatura"/>
            <w:tag w:val="part_2499f0e21e7d494e9a7ec477a1465821"/>
            <w:id w:val="-1657830531"/>
            <w:lock w:val="sdtLocked"/>
          </w:sdtPr>
          <w:sdtEndPr/>
          <w:sdtContent>
            <w:p w14:paraId="6CAE4D0E" w14:textId="77777777" w:rsidR="006764B8" w:rsidRDefault="006764B8">
              <w:pPr>
                <w:spacing w:line="360" w:lineRule="auto"/>
                <w:jc w:val="both"/>
              </w:pPr>
            </w:p>
            <w:p w14:paraId="5CD6FFDC" w14:textId="77777777" w:rsidR="006764B8" w:rsidRDefault="001006AF">
              <w:pPr>
                <w:spacing w:line="360" w:lineRule="auto"/>
                <w:jc w:val="both"/>
              </w:pPr>
              <w:r>
                <w:t>Savivaldybės meras</w:t>
              </w:r>
              <w:r>
                <w:tab/>
              </w:r>
              <w:r>
                <w:tab/>
              </w:r>
              <w:r>
                <w:tab/>
              </w:r>
              <w:r>
                <w:tab/>
              </w:r>
              <w:r>
                <w:tab/>
              </w:r>
              <w:r>
                <w:tab/>
              </w:r>
              <w:r>
                <w:tab/>
              </w:r>
              <w:r>
                <w:tab/>
                <w:t>Gediminas Čepulis</w:t>
              </w:r>
            </w:p>
          </w:sdtContent>
        </w:sdt>
      </w:sdtContent>
    </w:sdt>
    <w:sdt>
      <w:sdtPr>
        <w:alias w:val="1 pr."/>
        <w:tag w:val="part_037b379b824047d1a8967c9088f4e1ec"/>
        <w:id w:val="-705864260"/>
        <w:lock w:val="sdtLocked"/>
      </w:sdtPr>
      <w:sdtEndPr/>
      <w:sdtContent>
        <w:p w14:paraId="3F22767C" w14:textId="77777777" w:rsidR="006764B8" w:rsidRDefault="001006AF">
          <w:pPr>
            <w:ind w:left="5103"/>
            <w:jc w:val="both"/>
            <w:rPr>
              <w:szCs w:val="24"/>
            </w:rPr>
          </w:pPr>
          <w:r>
            <w:rPr>
              <w:sz w:val="20"/>
            </w:rPr>
            <w:br w:type="page"/>
          </w:r>
          <w:r>
            <w:rPr>
              <w:szCs w:val="24"/>
            </w:rPr>
            <w:lastRenderedPageBreak/>
            <w:t>Joniškio rajono savivaldybės tarybos</w:t>
          </w:r>
        </w:p>
        <w:p w14:paraId="28284B8A" w14:textId="77777777" w:rsidR="006764B8" w:rsidRDefault="001006AF">
          <w:pPr>
            <w:ind w:firstLine="5103"/>
            <w:jc w:val="both"/>
            <w:rPr>
              <w:szCs w:val="24"/>
            </w:rPr>
          </w:pPr>
          <w:r>
            <w:rPr>
              <w:szCs w:val="24"/>
            </w:rPr>
            <w:t>2012 m. balandžio 26 d. sprendimo Nr. T-81</w:t>
          </w:r>
        </w:p>
        <w:p w14:paraId="2CE6B477" w14:textId="77777777" w:rsidR="006764B8" w:rsidRDefault="001006AF">
          <w:pPr>
            <w:ind w:firstLine="5103"/>
            <w:jc w:val="both"/>
            <w:rPr>
              <w:szCs w:val="24"/>
            </w:rPr>
          </w:pPr>
          <w:sdt>
            <w:sdtPr>
              <w:alias w:val="Numeris"/>
              <w:tag w:val="nr_037b379b824047d1a8967c9088f4e1ec"/>
              <w:id w:val="1253544966"/>
              <w:lock w:val="sdtLocked"/>
            </w:sdtPr>
            <w:sdtEndPr/>
            <w:sdtContent>
              <w:r>
                <w:rPr>
                  <w:szCs w:val="24"/>
                </w:rPr>
                <w:t>1</w:t>
              </w:r>
            </w:sdtContent>
          </w:sdt>
          <w:r>
            <w:rPr>
              <w:szCs w:val="24"/>
            </w:rPr>
            <w:t xml:space="preserve"> priedas </w:t>
          </w:r>
        </w:p>
        <w:p w14:paraId="29A61013" w14:textId="77777777" w:rsidR="006764B8" w:rsidRDefault="006764B8">
          <w:pPr>
            <w:jc w:val="both"/>
            <w:rPr>
              <w:szCs w:val="24"/>
            </w:rPr>
          </w:pPr>
        </w:p>
        <w:sdt>
          <w:sdtPr>
            <w:alias w:val="Pavadinimas"/>
            <w:tag w:val="title_037b379b824047d1a8967c9088f4e1ec"/>
            <w:id w:val="-120384622"/>
            <w:lock w:val="sdtLocked"/>
          </w:sdtPr>
          <w:sdtEndPr/>
          <w:sdtContent>
            <w:p w14:paraId="62C37062" w14:textId="77777777" w:rsidR="006764B8" w:rsidRDefault="001006AF">
              <w:pPr>
                <w:jc w:val="center"/>
                <w:rPr>
                  <w:b/>
                  <w:szCs w:val="24"/>
                </w:rPr>
              </w:pPr>
              <w:r>
                <w:rPr>
                  <w:b/>
                  <w:szCs w:val="24"/>
                </w:rPr>
                <w:t>DAUGIABUČIŲ NAMŲ ŠILDYMO IR KARŠTO VANDENS SISTEMŲ PRIEŽIŪROS</w:t>
              </w:r>
            </w:p>
            <w:p w14:paraId="7EBB4460" w14:textId="77777777" w:rsidR="006764B8" w:rsidRDefault="001006AF">
              <w:pPr>
                <w:jc w:val="center"/>
                <w:rPr>
                  <w:b/>
                  <w:szCs w:val="24"/>
                </w:rPr>
              </w:pPr>
              <w:r>
                <w:rPr>
                  <w:b/>
                  <w:szCs w:val="24"/>
                </w:rPr>
                <w:t>(EKSPLOATAVIMO) MAKSIMALŪS TARIFAI (BE PVM) IR TARIFŲ</w:t>
              </w:r>
            </w:p>
            <w:p w14:paraId="713B22D7" w14:textId="77777777" w:rsidR="006764B8" w:rsidRDefault="001006AF">
              <w:pPr>
                <w:jc w:val="center"/>
                <w:rPr>
                  <w:b/>
                  <w:szCs w:val="24"/>
                </w:rPr>
              </w:pPr>
              <w:r>
                <w:rPr>
                  <w:b/>
                  <w:szCs w:val="24"/>
                </w:rPr>
                <w:t>KOEFICIENTŲ REIKŠMĖS PAGAL PASTATŲ PLOTĄ IR EKSPLOATACIJOS</w:t>
              </w:r>
            </w:p>
            <w:p w14:paraId="04B477A3" w14:textId="77777777" w:rsidR="006764B8" w:rsidRDefault="001006AF">
              <w:pPr>
                <w:jc w:val="center"/>
                <w:rPr>
                  <w:b/>
                  <w:szCs w:val="24"/>
                </w:rPr>
              </w:pPr>
              <w:r>
                <w:rPr>
                  <w:b/>
                  <w:szCs w:val="24"/>
                </w:rPr>
                <w:t>LAIKĄ</w:t>
              </w:r>
            </w:p>
          </w:sdtContent>
        </w:sdt>
        <w:p w14:paraId="1A5E607D" w14:textId="77777777" w:rsidR="006764B8" w:rsidRDefault="006764B8">
          <w:pPr>
            <w:jc w:val="center"/>
            <w:rPr>
              <w:b/>
              <w:szCs w:val="24"/>
            </w:rPr>
          </w:pPr>
        </w:p>
        <w:p w14:paraId="31A85EB2" w14:textId="77777777" w:rsidR="006764B8" w:rsidRDefault="001006AF">
          <w:pPr>
            <w:spacing w:line="360" w:lineRule="auto"/>
            <w:ind w:firstLine="851"/>
            <w:jc w:val="both"/>
            <w:rPr>
              <w:szCs w:val="24"/>
            </w:rPr>
          </w:pPr>
          <w:r>
            <w:rPr>
              <w:szCs w:val="24"/>
            </w:rPr>
            <w:t xml:space="preserve">Tarifai nustatyti vadovaujantis Daugiabučių namų šildymo ir karšto vandens sistemų priežiūros (eksploatavimo) maksimalių tarifų nustatymo metodika, patvirtinta Valstybinės kainų ir energetikos kontrolės komisijos 2003 m. rugpjūčio 7 d. nutarimu Nr. O3-54 (Žin.,2003, Nr. </w:t>
          </w:r>
          <w:hyperlink r:id="rId15" w:tgtFrame="_blank" w:history="1">
            <w:r>
              <w:rPr>
                <w:color w:val="0563C1" w:themeColor="hyperlink"/>
                <w:szCs w:val="24"/>
                <w:u w:val="single"/>
              </w:rPr>
              <w:t>80-3679</w:t>
            </w:r>
          </w:hyperlink>
          <w:r>
            <w:rPr>
              <w:szCs w:val="24"/>
            </w:rPr>
            <w:t xml:space="preserve">; 2009, Nr. </w:t>
          </w:r>
          <w:hyperlink r:id="rId16" w:tgtFrame="_blank" w:history="1">
            <w:r>
              <w:rPr>
                <w:color w:val="0563C1" w:themeColor="hyperlink"/>
                <w:szCs w:val="24"/>
                <w:u w:val="single"/>
              </w:rPr>
              <w:t>39-1506</w:t>
            </w:r>
          </w:hyperlink>
          <w:r>
            <w:rPr>
              <w:szCs w:val="24"/>
            </w:rPr>
            <w:t>). Daugiabučių namų šildymo ir karšto vandens sistemų priežiūros tarifų apskaičiavimams pasirinkti daugiabučiai gyvenamieji namai, kurių bendrasis plotas 2001–3000 m</w:t>
          </w:r>
          <w:r>
            <w:rPr>
              <w:szCs w:val="24"/>
              <w:vertAlign w:val="superscript"/>
            </w:rPr>
            <w:t>2</w:t>
          </w:r>
          <w:r>
            <w:rPr>
              <w:szCs w:val="24"/>
            </w:rPr>
            <w:t>, šildymo ir karšto vandens sistemų eksploatavimo laikas po įrengimo ir renovacijos – 10–20 metų.</w:t>
          </w:r>
        </w:p>
        <w:sdt>
          <w:sdtPr>
            <w:alias w:val="1 pr. 1 p."/>
            <w:tag w:val="part_c46243434f8f4d07b527546250d45352"/>
            <w:id w:val="645016244"/>
            <w:lock w:val="sdtLocked"/>
          </w:sdtPr>
          <w:sdtEndPr/>
          <w:sdtContent>
            <w:p w14:paraId="2345B0DA" w14:textId="77777777" w:rsidR="006764B8" w:rsidRDefault="001006AF">
              <w:pPr>
                <w:ind w:firstLine="851"/>
                <w:jc w:val="both"/>
                <w:rPr>
                  <w:lang w:eastAsia="lt-LT"/>
                </w:rPr>
              </w:pPr>
              <w:r>
                <w:rPr>
                  <w:lang w:eastAsia="lt-LT"/>
                </w:rPr>
                <w:t>1. Daugiabučio namo šildymo ir karšto vandens sistemų priežiūros (eksploatavimo) maksimalūs tarifai pagal šildymo, karšto vandens sistemų ir šilumos punktų tipus:</w:t>
              </w:r>
            </w:p>
            <w:p w14:paraId="439E5B09" w14:textId="77777777" w:rsidR="006764B8" w:rsidRDefault="006764B8">
              <w:pPr>
                <w:ind w:firstLine="567"/>
                <w:rPr>
                  <w:lang w:eastAsia="lt-LT"/>
                </w:rPr>
              </w:pPr>
            </w:p>
            <w:tbl>
              <w:tblPr>
                <w:tblW w:w="0" w:type="auto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1E0" w:firstRow="1" w:lastRow="1" w:firstColumn="1" w:lastColumn="1" w:noHBand="0" w:noVBand="0"/>
              </w:tblPr>
              <w:tblGrid>
                <w:gridCol w:w="556"/>
                <w:gridCol w:w="5296"/>
                <w:gridCol w:w="2510"/>
              </w:tblGrid>
              <w:tr w:rsidR="006764B8" w14:paraId="078519AD" w14:textId="77777777">
                <w:trPr>
                  <w:jc w:val="center"/>
                </w:trPr>
                <w:tc>
                  <w:tcPr>
                    <w:tcW w:w="55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2D1738D2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Eil.</w:t>
                    </w:r>
                  </w:p>
                  <w:p w14:paraId="6EEB8DE1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Nr.</w:t>
                    </w:r>
                  </w:p>
                </w:tc>
                <w:tc>
                  <w:tcPr>
                    <w:tcW w:w="529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5DAED66A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 xml:space="preserve">Šildymo ir karšto vandens sistemos dalių ir grupių pavadinimai </w:t>
                    </w:r>
                  </w:p>
                </w:tc>
                <w:tc>
                  <w:tcPr>
                    <w:tcW w:w="251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17648D15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Tarifas (1 m</w:t>
                    </w:r>
                    <w:r>
                      <w:rPr>
                        <w:vertAlign w:val="superscript"/>
                        <w:lang w:eastAsia="lt-LT"/>
                      </w:rPr>
                      <w:t>2</w:t>
                    </w:r>
                    <w:r>
                      <w:rPr>
                        <w:lang w:eastAsia="lt-LT"/>
                      </w:rPr>
                      <w:t xml:space="preserve"> naudingo ploto per mėn. Eur be PVM)</w:t>
                    </w:r>
                  </w:p>
                </w:tc>
              </w:tr>
              <w:tr w:rsidR="006764B8" w14:paraId="468BF18D" w14:textId="77777777">
                <w:trPr>
                  <w:jc w:val="center"/>
                </w:trPr>
                <w:tc>
                  <w:tcPr>
                    <w:tcW w:w="55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1836BA6C" w14:textId="77777777" w:rsidR="006764B8" w:rsidRDefault="001006AF">
                    <w:pPr>
                      <w:tabs>
                        <w:tab w:val="num" w:pos="360"/>
                      </w:tabs>
                      <w:ind w:left="360" w:hanging="360"/>
                      <w:rPr>
                        <w:b/>
                        <w:szCs w:val="24"/>
                      </w:rPr>
                    </w:pPr>
                    <w:r>
                      <w:rPr>
                        <w:b/>
                        <w:szCs w:val="24"/>
                      </w:rPr>
                      <w:t xml:space="preserve">1. </w:t>
                    </w:r>
                  </w:p>
                </w:tc>
                <w:tc>
                  <w:tcPr>
                    <w:tcW w:w="529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069A7A09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b/>
                        <w:lang w:eastAsia="lt-LT"/>
                      </w:rPr>
                      <w:t>Šildymo sistema</w:t>
                    </w:r>
                    <w:r>
                      <w:rPr>
                        <w:lang w:eastAsia="lt-LT"/>
                      </w:rPr>
                      <w:t xml:space="preserve"> (</w:t>
                    </w:r>
                    <w:proofErr w:type="spellStart"/>
                    <w:r>
                      <w:rPr>
                        <w:lang w:eastAsia="lt-LT"/>
                      </w:rPr>
                      <w:t>vienvamzdės</w:t>
                    </w:r>
                    <w:proofErr w:type="spellEnd"/>
                    <w:r>
                      <w:rPr>
                        <w:lang w:eastAsia="lt-LT"/>
                      </w:rPr>
                      <w:t xml:space="preserve"> arba dvivamzdės šildymo sistemos priežiūra, be balansavimo stovuose, be individualaus reguliavimo ir apskaitos)</w:t>
                    </w:r>
                  </w:p>
                </w:tc>
                <w:tc>
                  <w:tcPr>
                    <w:tcW w:w="251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6F48529B" w14:textId="77777777" w:rsidR="006764B8" w:rsidRDefault="006764B8">
                    <w:pPr>
                      <w:jc w:val="center"/>
                      <w:rPr>
                        <w:szCs w:val="24"/>
                      </w:rPr>
                    </w:pPr>
                  </w:p>
                  <w:p w14:paraId="4495EC02" w14:textId="77777777" w:rsidR="006764B8" w:rsidRDefault="001006AF">
                    <w:pPr>
                      <w:jc w:val="center"/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0,0136</w:t>
                    </w:r>
                  </w:p>
                </w:tc>
              </w:tr>
              <w:tr w:rsidR="006764B8" w14:paraId="60F8F6DE" w14:textId="77777777">
                <w:trPr>
                  <w:jc w:val="center"/>
                </w:trPr>
                <w:tc>
                  <w:tcPr>
                    <w:tcW w:w="55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01BE8C7D" w14:textId="77777777" w:rsidR="006764B8" w:rsidRDefault="001006AF">
                    <w:pPr>
                      <w:tabs>
                        <w:tab w:val="num" w:pos="360"/>
                      </w:tabs>
                      <w:ind w:left="360" w:hanging="360"/>
                      <w:rPr>
                        <w:b/>
                        <w:szCs w:val="24"/>
                      </w:rPr>
                    </w:pPr>
                    <w:r>
                      <w:rPr>
                        <w:b/>
                        <w:szCs w:val="24"/>
                      </w:rPr>
                      <w:t xml:space="preserve">2. </w:t>
                    </w:r>
                  </w:p>
                </w:tc>
                <w:tc>
                  <w:tcPr>
                    <w:tcW w:w="529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062037DC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b/>
                        <w:lang w:eastAsia="lt-LT"/>
                      </w:rPr>
                      <w:t>Karšto vandens tiekimo sistema</w:t>
                    </w:r>
                    <w:r>
                      <w:rPr>
                        <w:lang w:eastAsia="lt-LT"/>
                      </w:rPr>
                      <w:t xml:space="preserve"> </w:t>
                    </w:r>
                  </w:p>
                </w:tc>
                <w:tc>
                  <w:tcPr>
                    <w:tcW w:w="251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1D0B98FE" w14:textId="77777777" w:rsidR="006764B8" w:rsidRDefault="006764B8">
                    <w:pPr>
                      <w:jc w:val="center"/>
                      <w:rPr>
                        <w:szCs w:val="24"/>
                      </w:rPr>
                    </w:pPr>
                  </w:p>
                </w:tc>
              </w:tr>
              <w:tr w:rsidR="006764B8" w14:paraId="6D68334A" w14:textId="77777777">
                <w:trPr>
                  <w:jc w:val="center"/>
                </w:trPr>
                <w:tc>
                  <w:tcPr>
                    <w:tcW w:w="55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4A2392DA" w14:textId="77777777" w:rsidR="006764B8" w:rsidRDefault="001006AF">
                    <w:pPr>
                      <w:tabs>
                        <w:tab w:val="num" w:pos="360"/>
                      </w:tabs>
                      <w:ind w:left="360" w:hanging="36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2.1 </w:t>
                    </w:r>
                  </w:p>
                </w:tc>
                <w:tc>
                  <w:tcPr>
                    <w:tcW w:w="529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51C5A271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Karšto vandens tiekimo sistema (karšto vandens tiekimo sistemos su vandens cirkuliacija (virtuvės ir vonios stovai bendri) priežiūra)</w:t>
                    </w:r>
                  </w:p>
                </w:tc>
                <w:tc>
                  <w:tcPr>
                    <w:tcW w:w="251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25F59C73" w14:textId="77777777" w:rsidR="006764B8" w:rsidRDefault="006764B8">
                    <w:pPr>
                      <w:jc w:val="center"/>
                      <w:rPr>
                        <w:szCs w:val="24"/>
                      </w:rPr>
                    </w:pPr>
                  </w:p>
                  <w:p w14:paraId="5A7FA19F" w14:textId="77777777" w:rsidR="006764B8" w:rsidRDefault="001006AF">
                    <w:pPr>
                      <w:jc w:val="center"/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0,0197</w:t>
                    </w:r>
                  </w:p>
                </w:tc>
              </w:tr>
              <w:tr w:rsidR="006764B8" w14:paraId="09AF6F22" w14:textId="77777777">
                <w:trPr>
                  <w:jc w:val="center"/>
                </w:trPr>
                <w:tc>
                  <w:tcPr>
                    <w:tcW w:w="55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5184989D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2.2</w:t>
                    </w:r>
                  </w:p>
                </w:tc>
                <w:tc>
                  <w:tcPr>
                    <w:tcW w:w="529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66DFAD41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Karšto vandens tiekimo sistema (karšto vandens tiekimo sistemos su vandens cirkuliacija rūsyje priežiūra)</w:t>
                    </w:r>
                  </w:p>
                </w:tc>
                <w:tc>
                  <w:tcPr>
                    <w:tcW w:w="251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2E0677DF" w14:textId="77777777" w:rsidR="006764B8" w:rsidRDefault="006764B8">
                    <w:pPr>
                      <w:jc w:val="center"/>
                      <w:rPr>
                        <w:szCs w:val="24"/>
                      </w:rPr>
                    </w:pPr>
                  </w:p>
                  <w:p w14:paraId="49317702" w14:textId="77777777" w:rsidR="006764B8" w:rsidRDefault="001006AF">
                    <w:pPr>
                      <w:jc w:val="center"/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0,0104</w:t>
                    </w:r>
                  </w:p>
                </w:tc>
              </w:tr>
              <w:tr w:rsidR="006764B8" w14:paraId="5B1C92DD" w14:textId="77777777">
                <w:trPr>
                  <w:jc w:val="center"/>
                </w:trPr>
                <w:tc>
                  <w:tcPr>
                    <w:tcW w:w="55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2A4711F1" w14:textId="77777777" w:rsidR="006764B8" w:rsidRDefault="001006AF">
                    <w:pPr>
                      <w:rPr>
                        <w:b/>
                        <w:szCs w:val="24"/>
                      </w:rPr>
                    </w:pPr>
                    <w:r>
                      <w:rPr>
                        <w:b/>
                        <w:lang w:eastAsia="lt-LT"/>
                      </w:rPr>
                      <w:t>3.</w:t>
                    </w:r>
                  </w:p>
                </w:tc>
                <w:tc>
                  <w:tcPr>
                    <w:tcW w:w="529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038812EF" w14:textId="77777777" w:rsidR="006764B8" w:rsidRDefault="001006AF">
                    <w:pPr>
                      <w:rPr>
                        <w:b/>
                        <w:szCs w:val="24"/>
                      </w:rPr>
                    </w:pPr>
                    <w:r>
                      <w:rPr>
                        <w:b/>
                        <w:lang w:eastAsia="lt-LT"/>
                      </w:rPr>
                      <w:t xml:space="preserve">Šilumos punktai </w:t>
                    </w:r>
                  </w:p>
                </w:tc>
                <w:tc>
                  <w:tcPr>
                    <w:tcW w:w="251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164B2023" w14:textId="77777777" w:rsidR="006764B8" w:rsidRDefault="006764B8">
                    <w:pPr>
                      <w:jc w:val="center"/>
                      <w:rPr>
                        <w:szCs w:val="24"/>
                      </w:rPr>
                    </w:pPr>
                  </w:p>
                </w:tc>
              </w:tr>
              <w:tr w:rsidR="006764B8" w14:paraId="689E764E" w14:textId="77777777">
                <w:trPr>
                  <w:jc w:val="center"/>
                </w:trPr>
                <w:tc>
                  <w:tcPr>
                    <w:tcW w:w="55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723B124E" w14:textId="77777777" w:rsidR="006764B8" w:rsidRDefault="001006AF">
                    <w:pPr>
                      <w:tabs>
                        <w:tab w:val="num" w:pos="360"/>
                      </w:tabs>
                      <w:ind w:left="360" w:hanging="36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3.1 </w:t>
                    </w:r>
                  </w:p>
                </w:tc>
                <w:tc>
                  <w:tcPr>
                    <w:tcW w:w="529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5F3A3B5C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 xml:space="preserve">Šilumos punktas (priklausomo jungimo šildymo sistemos ir karšto vandens ruošimo automatizuoto šilumos mazgo priežiūra </w:t>
                    </w:r>
                    <w:r>
                      <w:rPr>
                        <w:b/>
                        <w:lang w:eastAsia="lt-LT"/>
                      </w:rPr>
                      <w:t>taikoma 6 kalendorinius šildymo sezono mėnesius</w:t>
                    </w:r>
                    <w:r>
                      <w:rPr>
                        <w:lang w:eastAsia="lt-LT"/>
                      </w:rPr>
                      <w:t>)</w:t>
                    </w:r>
                  </w:p>
                </w:tc>
                <w:tc>
                  <w:tcPr>
                    <w:tcW w:w="251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58043088" w14:textId="77777777" w:rsidR="006764B8" w:rsidRDefault="006764B8">
                    <w:pPr>
                      <w:jc w:val="center"/>
                      <w:rPr>
                        <w:szCs w:val="24"/>
                      </w:rPr>
                    </w:pPr>
                  </w:p>
                  <w:p w14:paraId="33C6B1C4" w14:textId="77777777" w:rsidR="006764B8" w:rsidRDefault="001006AF">
                    <w:pPr>
                      <w:jc w:val="center"/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0,0264</w:t>
                    </w:r>
                  </w:p>
                </w:tc>
              </w:tr>
              <w:tr w:rsidR="006764B8" w14:paraId="25253ED6" w14:textId="77777777">
                <w:trPr>
                  <w:jc w:val="center"/>
                </w:trPr>
                <w:tc>
                  <w:tcPr>
                    <w:tcW w:w="55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222D80D4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3.2</w:t>
                    </w:r>
                  </w:p>
                </w:tc>
                <w:tc>
                  <w:tcPr>
                    <w:tcW w:w="529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46B40D79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 xml:space="preserve">Šilumos punktas (priklausomo jungimo šildymo sistemos ir karšto vandens ruošimo automatizuoto šilumos mazgo priežiūra </w:t>
                    </w:r>
                    <w:r>
                      <w:rPr>
                        <w:b/>
                        <w:lang w:eastAsia="lt-LT"/>
                      </w:rPr>
                      <w:t>taikoma 6 kalendorinius ne šildymo sezono mėnesius</w:t>
                    </w:r>
                    <w:r>
                      <w:rPr>
                        <w:lang w:eastAsia="lt-LT"/>
                      </w:rPr>
                      <w:t xml:space="preserve">) </w:t>
                    </w:r>
                  </w:p>
                </w:tc>
                <w:tc>
                  <w:tcPr>
                    <w:tcW w:w="251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0475A73D" w14:textId="77777777" w:rsidR="006764B8" w:rsidRDefault="006764B8">
                    <w:pPr>
                      <w:jc w:val="center"/>
                      <w:rPr>
                        <w:szCs w:val="24"/>
                      </w:rPr>
                    </w:pPr>
                  </w:p>
                  <w:p w14:paraId="309D7F31" w14:textId="77777777" w:rsidR="006764B8" w:rsidRDefault="001006AF">
                    <w:pPr>
                      <w:jc w:val="center"/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0,0156</w:t>
                    </w:r>
                  </w:p>
                </w:tc>
              </w:tr>
              <w:tr w:rsidR="006764B8" w14:paraId="2E4D2A3D" w14:textId="77777777">
                <w:trPr>
                  <w:jc w:val="center"/>
                </w:trPr>
                <w:tc>
                  <w:tcPr>
                    <w:tcW w:w="55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20E86EE3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3.3</w:t>
                    </w:r>
                  </w:p>
                </w:tc>
                <w:tc>
                  <w:tcPr>
                    <w:tcW w:w="529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0FF2B776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 xml:space="preserve">Šilumos punktas (priklausomo jungimo šildymo sistemos be karšto vandens tiekimo sistemos automatizuoto šilumos mazgo priežiūra) </w:t>
                    </w:r>
                  </w:p>
                  <w:p w14:paraId="6D74D7CC" w14:textId="77777777" w:rsidR="006764B8" w:rsidRDefault="006764B8">
                    <w:pPr>
                      <w:rPr>
                        <w:lang w:eastAsia="lt-LT"/>
                      </w:rPr>
                    </w:pPr>
                  </w:p>
                  <w:p w14:paraId="36879436" w14:textId="77777777" w:rsidR="006764B8" w:rsidRDefault="006764B8">
                    <w:pPr>
                      <w:rPr>
                        <w:szCs w:val="24"/>
                      </w:rPr>
                    </w:pPr>
                  </w:p>
                </w:tc>
                <w:tc>
                  <w:tcPr>
                    <w:tcW w:w="251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0A4DB310" w14:textId="77777777" w:rsidR="006764B8" w:rsidRDefault="006764B8">
                    <w:pPr>
                      <w:jc w:val="center"/>
                      <w:rPr>
                        <w:szCs w:val="24"/>
                      </w:rPr>
                    </w:pPr>
                  </w:p>
                  <w:p w14:paraId="61DB1F50" w14:textId="77777777" w:rsidR="006764B8" w:rsidRDefault="001006AF">
                    <w:pPr>
                      <w:jc w:val="center"/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0,0165</w:t>
                    </w:r>
                  </w:p>
                </w:tc>
              </w:tr>
              <w:tr w:rsidR="006764B8" w14:paraId="42D98D8A" w14:textId="77777777">
                <w:trPr>
                  <w:jc w:val="center"/>
                </w:trPr>
                <w:tc>
                  <w:tcPr>
                    <w:tcW w:w="55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615A2865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3.4</w:t>
                    </w:r>
                  </w:p>
                </w:tc>
                <w:tc>
                  <w:tcPr>
                    <w:tcW w:w="529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hideMark/>
                  </w:tcPr>
                  <w:p w14:paraId="5ACC9A68" w14:textId="77777777" w:rsidR="006764B8" w:rsidRDefault="001006AF">
                    <w:pPr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 xml:space="preserve">Šilumos punktas (priklausomo jungimo šildymo sistemos be karšto vandens tiekimo sistemos ne automatizuoto šilumos mazgo priežiūra) </w:t>
                    </w:r>
                  </w:p>
                </w:tc>
                <w:tc>
                  <w:tcPr>
                    <w:tcW w:w="251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764C8150" w14:textId="77777777" w:rsidR="006764B8" w:rsidRDefault="006764B8">
                    <w:pPr>
                      <w:jc w:val="center"/>
                      <w:rPr>
                        <w:szCs w:val="24"/>
                      </w:rPr>
                    </w:pPr>
                  </w:p>
                  <w:p w14:paraId="7009CBBA" w14:textId="77777777" w:rsidR="006764B8" w:rsidRDefault="001006AF">
                    <w:pPr>
                      <w:jc w:val="center"/>
                      <w:rPr>
                        <w:szCs w:val="24"/>
                      </w:rPr>
                    </w:pPr>
                    <w:r>
                      <w:rPr>
                        <w:lang w:eastAsia="lt-LT"/>
                      </w:rPr>
                      <w:t>0,0122</w:t>
                    </w:r>
                  </w:p>
                </w:tc>
              </w:tr>
            </w:tbl>
            <w:p w14:paraId="2F17C16C" w14:textId="77777777" w:rsidR="006764B8" w:rsidRDefault="006764B8">
              <w:pPr>
                <w:rPr>
                  <w:szCs w:val="24"/>
                </w:rPr>
              </w:pPr>
            </w:p>
            <w:p w14:paraId="3D64215A" w14:textId="77777777" w:rsidR="006764B8" w:rsidRDefault="001006AF">
              <w:pPr>
                <w:rPr>
                  <w:rFonts w:eastAsia="MS Mincho"/>
                  <w:i/>
                  <w:iCs/>
                  <w:sz w:val="20"/>
                </w:rPr>
              </w:pPr>
              <w:r>
                <w:rPr>
                  <w:rFonts w:eastAsia="MS Mincho"/>
                  <w:i/>
                  <w:iCs/>
                  <w:sz w:val="20"/>
                </w:rPr>
                <w:lastRenderedPageBreak/>
                <w:t>Punkto pakeitimai:</w:t>
              </w:r>
            </w:p>
            <w:p w14:paraId="456060B9" w14:textId="77777777" w:rsidR="006764B8" w:rsidRDefault="001006AF">
              <w:pPr>
                <w:jc w:val="both"/>
                <w:rPr>
                  <w:rFonts w:eastAsia="MS Mincho"/>
                  <w:i/>
                  <w:iCs/>
                  <w:sz w:val="20"/>
                </w:rPr>
              </w:pPr>
              <w:r>
                <w:rPr>
                  <w:rFonts w:eastAsia="MS Mincho"/>
                  <w:i/>
                  <w:iCs/>
                  <w:sz w:val="20"/>
                </w:rPr>
                <w:t xml:space="preserve">Nr. </w:t>
              </w:r>
              <w:hyperlink r:id="rId17" w:history="1">
                <w:r w:rsidRPr="00532B9F">
                  <w:rPr>
                    <w:rFonts w:eastAsia="MS Mincho"/>
                    <w:i/>
                    <w:iCs/>
                    <w:color w:val="0563C1" w:themeColor="hyperlink"/>
                    <w:sz w:val="20"/>
                    <w:u w:val="single"/>
                  </w:rPr>
                  <w:t>T-175</w:t>
                </w:r>
              </w:hyperlink>
              <w:r>
                <w:rPr>
                  <w:rFonts w:eastAsia="MS Mincho"/>
                  <w:i/>
                  <w:iCs/>
                  <w:sz w:val="20"/>
                </w:rPr>
                <w:t>, 2014-10-02, paskelbta TAR 2014-10-07, i. k. 2014-13789</w:t>
              </w:r>
            </w:p>
            <w:p w14:paraId="1D6B69AF" w14:textId="77777777" w:rsidR="006764B8" w:rsidRDefault="001006AF"/>
          </w:sdtContent>
        </w:sdt>
        <w:sdt>
          <w:sdtPr>
            <w:alias w:val="1 pr. 2 p."/>
            <w:tag w:val="part_36145bfa4bdb408eb27299e202b6fe23"/>
            <w:id w:val="-155537004"/>
            <w:lock w:val="sdtLocked"/>
          </w:sdtPr>
          <w:sdtEndPr/>
          <w:sdtContent>
            <w:p w14:paraId="3CC21533" w14:textId="77777777" w:rsidR="006764B8" w:rsidRDefault="001006AF">
              <w:pPr>
                <w:spacing w:line="360" w:lineRule="auto"/>
                <w:ind w:firstLine="851"/>
                <w:jc w:val="both"/>
                <w:rPr>
                  <w:szCs w:val="24"/>
                </w:rPr>
              </w:pPr>
              <w:sdt>
                <w:sdtPr>
                  <w:alias w:val="Numeris"/>
                  <w:tag w:val="nr_36145bfa4bdb408eb27299e202b6fe23"/>
                  <w:id w:val="-1983686024"/>
                  <w:lock w:val="sdtLocked"/>
                </w:sdtPr>
                <w:sdtEndPr/>
                <w:sdtContent>
                  <w:r>
                    <w:rPr>
                      <w:szCs w:val="24"/>
                    </w:rPr>
                    <w:t>2</w:t>
                  </w:r>
                </w:sdtContent>
              </w:sdt>
              <w:r>
                <w:rPr>
                  <w:szCs w:val="24"/>
                </w:rPr>
                <w:t xml:space="preserve">. Šildymo ir karšto vandens sistemų priežiūros </w:t>
              </w:r>
              <w:r>
                <w:rPr>
                  <w:rFonts w:cs="Tahoma"/>
                  <w:szCs w:val="24"/>
                  <w:shd w:val="clear" w:color="auto" w:fill="FFFFFF"/>
                </w:rPr>
                <w:t xml:space="preserve">(eksploatavimo) </w:t>
              </w:r>
              <w:r>
                <w:rPr>
                  <w:szCs w:val="24"/>
                </w:rPr>
                <w:t>maksimalių tarifų koeficientų reikšmės:</w:t>
              </w:r>
            </w:p>
            <w:sdt>
              <w:sdtPr>
                <w:alias w:val="1 pr. 2.1 p."/>
                <w:tag w:val="part_9746d0dc812a486cb7a8b134d5a3b344"/>
                <w:id w:val="423004839"/>
                <w:lock w:val="sdtLocked"/>
              </w:sdtPr>
              <w:sdtEndPr/>
              <w:sdtContent>
                <w:p w14:paraId="7CB408F6" w14:textId="77777777" w:rsidR="006764B8" w:rsidRDefault="001006AF">
                  <w:pPr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9746d0dc812a486cb7a8b134d5a3b344"/>
                      <w:id w:val="-228151538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2.1</w:t>
                      </w:r>
                    </w:sdtContent>
                  </w:sdt>
                  <w:r>
                    <w:rPr>
                      <w:szCs w:val="24"/>
                    </w:rPr>
                    <w:t>. pagal pastato plotą: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5223"/>
                    <w:gridCol w:w="4405"/>
                  </w:tblGrid>
                  <w:tr w:rsidR="006764B8" w14:paraId="668E7BAD" w14:textId="77777777">
                    <w:tc>
                      <w:tcPr>
                        <w:tcW w:w="53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1C8B17E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Pastatų bendrasis plotas m</w:t>
                        </w:r>
                        <w:r>
                          <w:rPr>
                            <w:szCs w:val="24"/>
                            <w:vertAlign w:val="superscript"/>
                          </w:rPr>
                          <w:t>2</w:t>
                        </w:r>
                      </w:p>
                    </w:tc>
                    <w:tc>
                      <w:tcPr>
                        <w:tcW w:w="45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B4DE672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Koeficiento k</w:t>
                        </w:r>
                        <w:r>
                          <w:rPr>
                            <w:szCs w:val="24"/>
                            <w:vertAlign w:val="subscript"/>
                          </w:rPr>
                          <w:t>1</w:t>
                        </w:r>
                        <w:r>
                          <w:rPr>
                            <w:szCs w:val="24"/>
                          </w:rPr>
                          <w:t xml:space="preserve"> reikšmės</w:t>
                        </w:r>
                      </w:p>
                    </w:tc>
                  </w:tr>
                  <w:tr w:rsidR="006764B8" w14:paraId="2C20E19E" w14:textId="77777777">
                    <w:tc>
                      <w:tcPr>
                        <w:tcW w:w="53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32B9B01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Iki 1000</w:t>
                        </w:r>
                      </w:p>
                    </w:tc>
                    <w:tc>
                      <w:tcPr>
                        <w:tcW w:w="45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AE63235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1,2</w:t>
                        </w:r>
                      </w:p>
                    </w:tc>
                  </w:tr>
                  <w:tr w:rsidR="006764B8" w14:paraId="7A044CC8" w14:textId="77777777">
                    <w:tc>
                      <w:tcPr>
                        <w:tcW w:w="53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47C2406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1001–2000</w:t>
                        </w:r>
                      </w:p>
                    </w:tc>
                    <w:tc>
                      <w:tcPr>
                        <w:tcW w:w="45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97EA172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1,1</w:t>
                        </w:r>
                      </w:p>
                    </w:tc>
                  </w:tr>
                  <w:tr w:rsidR="006764B8" w14:paraId="093B4B74" w14:textId="77777777">
                    <w:tc>
                      <w:tcPr>
                        <w:tcW w:w="53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202819B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2001–3000</w:t>
                        </w:r>
                      </w:p>
                    </w:tc>
                    <w:tc>
                      <w:tcPr>
                        <w:tcW w:w="45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532CEFC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1,0</w:t>
                        </w:r>
                      </w:p>
                    </w:tc>
                  </w:tr>
                  <w:tr w:rsidR="006764B8" w14:paraId="5731D875" w14:textId="77777777">
                    <w:tc>
                      <w:tcPr>
                        <w:tcW w:w="53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2CA5391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3001–4000</w:t>
                        </w:r>
                      </w:p>
                    </w:tc>
                    <w:tc>
                      <w:tcPr>
                        <w:tcW w:w="45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6F4C4E1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0,9</w:t>
                        </w:r>
                      </w:p>
                    </w:tc>
                  </w:tr>
                  <w:tr w:rsidR="006764B8" w14:paraId="749CAA96" w14:textId="77777777">
                    <w:tc>
                      <w:tcPr>
                        <w:tcW w:w="53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E49EFD9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4001–5000</w:t>
                        </w:r>
                      </w:p>
                    </w:tc>
                    <w:tc>
                      <w:tcPr>
                        <w:tcW w:w="45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5832E86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0,8 </w:t>
                        </w:r>
                      </w:p>
                    </w:tc>
                  </w:tr>
                </w:tbl>
                <w:p w14:paraId="39492983" w14:textId="77777777" w:rsidR="006764B8" w:rsidRDefault="006764B8">
                  <w:pPr>
                    <w:spacing w:line="276" w:lineRule="auto"/>
                    <w:ind w:firstLine="720"/>
                    <w:jc w:val="both"/>
                    <w:rPr>
                      <w:szCs w:val="24"/>
                    </w:rPr>
                  </w:pPr>
                </w:p>
                <w:p w14:paraId="46CA6B85" w14:textId="77777777" w:rsidR="006764B8" w:rsidRDefault="001006AF">
                  <w:pPr>
                    <w:spacing w:line="276" w:lineRule="auto"/>
                    <w:ind w:firstLine="720"/>
                    <w:jc w:val="both"/>
                    <w:rPr>
                      <w:szCs w:val="24"/>
                    </w:rPr>
                  </w:pPr>
                </w:p>
              </w:sdtContent>
            </w:sdt>
            <w:sdt>
              <w:sdtPr>
                <w:alias w:val="1 pr. 2.2 p."/>
                <w:tag w:val="part_3f85a1a0c3ba4a8eb172dc35e8a526c0"/>
                <w:id w:val="1031456560"/>
                <w:lock w:val="sdtLocked"/>
              </w:sdtPr>
              <w:sdtEndPr/>
              <w:sdtContent>
                <w:p w14:paraId="5E8B9A7E" w14:textId="77777777" w:rsidR="006764B8" w:rsidRDefault="001006AF">
                  <w:pPr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3f85a1a0c3ba4a8eb172dc35e8a526c0"/>
                      <w:id w:val="-2023465974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2.2</w:t>
                      </w:r>
                    </w:sdtContent>
                  </w:sdt>
                  <w:r>
                    <w:rPr>
                      <w:szCs w:val="24"/>
                    </w:rPr>
                    <w:t>. pagal pastato šildymo ir karšto vandens sistemos eksploatavimo laiką: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5230"/>
                    <w:gridCol w:w="4398"/>
                  </w:tblGrid>
                  <w:tr w:rsidR="006764B8" w14:paraId="4215CD1D" w14:textId="77777777">
                    <w:tc>
                      <w:tcPr>
                        <w:tcW w:w="53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CB2B110" w14:textId="77777777" w:rsidR="006764B8" w:rsidRDefault="001006A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Sistemos ar jos dalių eksploatavimo laikas po įrengimo arba atnaujinimo</w:t>
                        </w:r>
                      </w:p>
                    </w:tc>
                    <w:tc>
                      <w:tcPr>
                        <w:tcW w:w="45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E3F6BC2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Koeficiento k</w:t>
                        </w:r>
                        <w:r>
                          <w:rPr>
                            <w:szCs w:val="24"/>
                            <w:vertAlign w:val="subscript"/>
                          </w:rPr>
                          <w:t xml:space="preserve">2 </w:t>
                        </w:r>
                        <w:r>
                          <w:rPr>
                            <w:szCs w:val="24"/>
                          </w:rPr>
                          <w:t>reikšmės</w:t>
                        </w:r>
                      </w:p>
                    </w:tc>
                  </w:tr>
                  <w:tr w:rsidR="006764B8" w14:paraId="565C010C" w14:textId="77777777">
                    <w:tc>
                      <w:tcPr>
                        <w:tcW w:w="53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96AB0FE" w14:textId="77777777" w:rsidR="006764B8" w:rsidRDefault="001006A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Iki 10 metų</w:t>
                        </w:r>
                      </w:p>
                    </w:tc>
                    <w:tc>
                      <w:tcPr>
                        <w:tcW w:w="45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D14E9D8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0,9</w:t>
                        </w:r>
                      </w:p>
                    </w:tc>
                  </w:tr>
                  <w:tr w:rsidR="006764B8" w14:paraId="0C2CB6DE" w14:textId="77777777">
                    <w:trPr>
                      <w:trHeight w:val="407"/>
                    </w:trPr>
                    <w:tc>
                      <w:tcPr>
                        <w:tcW w:w="53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2A113AF" w14:textId="77777777" w:rsidR="006764B8" w:rsidRDefault="001006A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10–20 metų</w:t>
                        </w:r>
                      </w:p>
                    </w:tc>
                    <w:tc>
                      <w:tcPr>
                        <w:tcW w:w="45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87CF0C0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1</w:t>
                        </w:r>
                      </w:p>
                    </w:tc>
                  </w:tr>
                  <w:tr w:rsidR="006764B8" w14:paraId="0250DEA4" w14:textId="77777777">
                    <w:tc>
                      <w:tcPr>
                        <w:tcW w:w="53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A701035" w14:textId="77777777" w:rsidR="006764B8" w:rsidRDefault="001006A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20–30 metų (karšto vandens sistemos iki 25 metų)</w:t>
                        </w:r>
                      </w:p>
                    </w:tc>
                    <w:tc>
                      <w:tcPr>
                        <w:tcW w:w="45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82A8584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1,1</w:t>
                        </w:r>
                      </w:p>
                    </w:tc>
                  </w:tr>
                  <w:tr w:rsidR="006764B8" w14:paraId="49916219" w14:textId="77777777">
                    <w:tc>
                      <w:tcPr>
                        <w:tcW w:w="53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379EA34" w14:textId="77777777" w:rsidR="006764B8" w:rsidRDefault="001006A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Daugiau kaip 30 metų (karšto vandens sistemos daugiau kaip 25 metų)</w:t>
                        </w:r>
                      </w:p>
                    </w:tc>
                    <w:tc>
                      <w:tcPr>
                        <w:tcW w:w="45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71AC8AD" w14:textId="77777777" w:rsidR="006764B8" w:rsidRDefault="001006AF">
                        <w:pPr>
                          <w:spacing w:line="276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1,2</w:t>
                        </w:r>
                      </w:p>
                    </w:tc>
                  </w:tr>
                </w:tbl>
                <w:p w14:paraId="696D3D55" w14:textId="77777777" w:rsidR="006764B8" w:rsidRDefault="001006AF">
                  <w:pPr>
                    <w:tabs>
                      <w:tab w:val="left" w:pos="0"/>
                    </w:tabs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__________________________</w:t>
                  </w:r>
                </w:p>
              </w:sdtContent>
            </w:sdt>
          </w:sdtContent>
        </w:sdt>
      </w:sdtContent>
    </w:sdt>
    <w:sdt>
      <w:sdtPr>
        <w:alias w:val="2 pr."/>
        <w:tag w:val="part_8bd89a12d77c43c3bc0c69eb2e30b179"/>
        <w:id w:val="-1197922046"/>
        <w:lock w:val="sdtLocked"/>
      </w:sdtPr>
      <w:sdtEndPr/>
      <w:sdtContent>
        <w:p w14:paraId="1ED6E76F" w14:textId="77777777" w:rsidR="006764B8" w:rsidRDefault="001006AF">
          <w:pPr>
            <w:ind w:left="5103"/>
            <w:jc w:val="both"/>
            <w:rPr>
              <w:szCs w:val="24"/>
            </w:rPr>
          </w:pPr>
          <w:r>
            <w:rPr>
              <w:sz w:val="20"/>
            </w:rPr>
            <w:br w:type="page"/>
          </w:r>
          <w:r>
            <w:rPr>
              <w:szCs w:val="24"/>
            </w:rPr>
            <w:lastRenderedPageBreak/>
            <w:t>Joniškio rajono savivaldybės tarybos</w:t>
          </w:r>
        </w:p>
        <w:p w14:paraId="357942F9" w14:textId="77777777" w:rsidR="006764B8" w:rsidRDefault="001006AF">
          <w:pPr>
            <w:ind w:firstLine="5103"/>
            <w:jc w:val="both"/>
            <w:rPr>
              <w:szCs w:val="24"/>
            </w:rPr>
          </w:pPr>
          <w:r>
            <w:rPr>
              <w:szCs w:val="24"/>
            </w:rPr>
            <w:t>2012 m. balandžio 26 d. sprendimo Nr. T-81</w:t>
          </w:r>
        </w:p>
        <w:p w14:paraId="080B2666" w14:textId="77777777" w:rsidR="006764B8" w:rsidRDefault="001006AF">
          <w:pPr>
            <w:ind w:firstLine="5103"/>
            <w:jc w:val="both"/>
            <w:rPr>
              <w:szCs w:val="24"/>
            </w:rPr>
          </w:pPr>
          <w:sdt>
            <w:sdtPr>
              <w:alias w:val="Numeris"/>
              <w:tag w:val="nr_8bd89a12d77c43c3bc0c69eb2e30b179"/>
              <w:id w:val="1188093356"/>
              <w:lock w:val="sdtLocked"/>
            </w:sdtPr>
            <w:sdtEndPr/>
            <w:sdtContent>
              <w:r>
                <w:rPr>
                  <w:szCs w:val="24"/>
                </w:rPr>
                <w:t>2</w:t>
              </w:r>
            </w:sdtContent>
          </w:sdt>
          <w:r>
            <w:rPr>
              <w:szCs w:val="24"/>
            </w:rPr>
            <w:t xml:space="preserve"> priedas </w:t>
          </w:r>
        </w:p>
        <w:p w14:paraId="2ECCC5A9" w14:textId="77777777" w:rsidR="006764B8" w:rsidRDefault="006764B8">
          <w:pPr>
            <w:ind w:firstLine="5103"/>
            <w:jc w:val="both"/>
            <w:rPr>
              <w:szCs w:val="24"/>
            </w:rPr>
          </w:pPr>
        </w:p>
        <w:p w14:paraId="00C7BD7D" w14:textId="77777777" w:rsidR="006764B8" w:rsidRDefault="006764B8">
          <w:pPr>
            <w:ind w:firstLine="720"/>
            <w:jc w:val="center"/>
            <w:rPr>
              <w:b/>
              <w:szCs w:val="24"/>
            </w:rPr>
          </w:pPr>
        </w:p>
        <w:sdt>
          <w:sdtPr>
            <w:alias w:val="Pavadinimas"/>
            <w:tag w:val="title_8bd89a12d77c43c3bc0c69eb2e30b179"/>
            <w:id w:val="-2123372099"/>
            <w:lock w:val="sdtLocked"/>
          </w:sdtPr>
          <w:sdtEndPr/>
          <w:sdtContent>
            <w:p w14:paraId="09BD16C4" w14:textId="77777777" w:rsidR="006764B8" w:rsidRDefault="001006AF">
              <w:pPr>
                <w:jc w:val="center"/>
                <w:rPr>
                  <w:rFonts w:cs="Tahoma"/>
                  <w:b/>
                  <w:szCs w:val="24"/>
                </w:rPr>
              </w:pPr>
              <w:r>
                <w:rPr>
                  <w:rFonts w:cs="Tahoma"/>
                  <w:b/>
                  <w:szCs w:val="24"/>
                </w:rPr>
                <w:t>PASTATO ŠILDYMO IR KARŠTO VANDENS SISTEMŲ PRIEŽIŪROS</w:t>
              </w:r>
            </w:p>
            <w:p w14:paraId="361F1314" w14:textId="77777777" w:rsidR="006764B8" w:rsidRDefault="001006AF">
              <w:pPr>
                <w:jc w:val="center"/>
                <w:rPr>
                  <w:rFonts w:cs="Tahoma"/>
                  <w:b/>
                  <w:szCs w:val="24"/>
                </w:rPr>
              </w:pPr>
              <w:r>
                <w:rPr>
                  <w:rFonts w:cs="Tahoma"/>
                  <w:b/>
                  <w:szCs w:val="24"/>
                </w:rPr>
                <w:t>(EKSPLOATAVIMO) PRIVALOMŲJŲ DARBŲ SĄRAŠAS</w:t>
              </w:r>
            </w:p>
          </w:sdtContent>
        </w:sdt>
        <w:p w14:paraId="612BBC3E" w14:textId="77777777" w:rsidR="006764B8" w:rsidRDefault="006764B8">
          <w:pPr>
            <w:spacing w:line="360" w:lineRule="auto"/>
            <w:jc w:val="both"/>
            <w:rPr>
              <w:b/>
              <w:szCs w:val="24"/>
            </w:rPr>
          </w:pPr>
        </w:p>
        <w:sdt>
          <w:sdtPr>
            <w:alias w:val="2 pr. 1 p."/>
            <w:tag w:val="part_3f5b043f71724af3947cbb4c38356ac4"/>
            <w:id w:val="-1430570245"/>
            <w:lock w:val="sdtLocked"/>
          </w:sdtPr>
          <w:sdtEndPr/>
          <w:sdtContent>
            <w:p w14:paraId="65E1941A" w14:textId="77777777" w:rsidR="006764B8" w:rsidRDefault="001006AF">
              <w:pPr>
                <w:tabs>
                  <w:tab w:val="left" w:pos="0"/>
                </w:tabs>
                <w:spacing w:line="360" w:lineRule="auto"/>
                <w:ind w:firstLine="851"/>
                <w:jc w:val="both"/>
                <w:rPr>
                  <w:szCs w:val="24"/>
                </w:rPr>
              </w:pPr>
              <w:sdt>
                <w:sdtPr>
                  <w:alias w:val="Numeris"/>
                  <w:tag w:val="nr_3f5b043f71724af3947cbb4c38356ac4"/>
                  <w:id w:val="1667742350"/>
                  <w:lock w:val="sdtLocked"/>
                </w:sdtPr>
                <w:sdtEndPr/>
                <w:sdtContent>
                  <w:r>
                    <w:rPr>
                      <w:szCs w:val="24"/>
                    </w:rPr>
                    <w:t>1</w:t>
                  </w:r>
                </w:sdtContent>
              </w:sdt>
              <w:r>
                <w:rPr>
                  <w:szCs w:val="24"/>
                </w:rPr>
                <w:t>. Pastato, daugiabučio namo šildymo ir karšto vandens sistemų komponentų priežiūros (eksploatavimo) darbai:</w:t>
              </w:r>
            </w:p>
            <w:sdt>
              <w:sdtPr>
                <w:alias w:val="2 pr. 1.1 p."/>
                <w:tag w:val="part_2bd38a7e661842f190617177d24ac3cd"/>
                <w:id w:val="-835919208"/>
                <w:lock w:val="sdtLocked"/>
              </w:sdtPr>
              <w:sdtEndPr/>
              <w:sdtContent>
                <w:p w14:paraId="19FB93C5" w14:textId="77777777" w:rsidR="006764B8" w:rsidRDefault="001006AF">
                  <w:pPr>
                    <w:tabs>
                      <w:tab w:val="left" w:pos="0"/>
                      <w:tab w:val="left" w:pos="108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2bd38a7e661842f190617177d24ac3cd"/>
                      <w:id w:val="1071932837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1.1</w:t>
                      </w:r>
                    </w:sdtContent>
                  </w:sdt>
                  <w:r>
                    <w:rPr>
                      <w:szCs w:val="24"/>
                    </w:rPr>
                    <w:t>.</w:t>
                  </w:r>
                  <w:r>
                    <w:rPr>
                      <w:szCs w:val="24"/>
                    </w:rPr>
                    <w:tab/>
                    <w:t>šildymo sistemos (vamzdyno magistralių, atšakų ir stovų, jungčių prie magistralių) priežiūra (eksploatavimas);</w:t>
                  </w:r>
                </w:p>
              </w:sdtContent>
            </w:sdt>
            <w:sdt>
              <w:sdtPr>
                <w:alias w:val="2 pr. 1.2 p."/>
                <w:tag w:val="part_343cc50507db4e739ce6259830b12d3f"/>
                <w:id w:val="-1527168053"/>
                <w:lock w:val="sdtLocked"/>
              </w:sdtPr>
              <w:sdtEndPr/>
              <w:sdtContent>
                <w:p w14:paraId="6360BCBD" w14:textId="77777777" w:rsidR="006764B8" w:rsidRDefault="001006AF">
                  <w:pPr>
                    <w:tabs>
                      <w:tab w:val="left" w:pos="0"/>
                      <w:tab w:val="left" w:pos="108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343cc50507db4e739ce6259830b12d3f"/>
                      <w:id w:val="1510715027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1.2</w:t>
                      </w:r>
                    </w:sdtContent>
                  </w:sdt>
                  <w:r>
                    <w:rPr>
                      <w:szCs w:val="24"/>
                    </w:rPr>
                    <w:t>.</w:t>
                  </w:r>
                  <w:r>
                    <w:rPr>
                      <w:szCs w:val="24"/>
                    </w:rPr>
                    <w:tab/>
                    <w:t>karšto vandens sistemos (vamzdyno magistralių, atšakų, stovų ir įrenginių) priežiūra (eksploatavimas);</w:t>
                  </w:r>
                </w:p>
              </w:sdtContent>
            </w:sdt>
            <w:sdt>
              <w:sdtPr>
                <w:alias w:val="2 pr. 1.3 p."/>
                <w:tag w:val="part_77a7d9c430bb4c7dac5ac1e76f1f197e"/>
                <w:id w:val="-558633377"/>
                <w:lock w:val="sdtLocked"/>
              </w:sdtPr>
              <w:sdtEndPr/>
              <w:sdtContent>
                <w:p w14:paraId="11358624" w14:textId="77777777" w:rsidR="006764B8" w:rsidRDefault="001006AF">
                  <w:pPr>
                    <w:tabs>
                      <w:tab w:val="left" w:pos="0"/>
                      <w:tab w:val="left" w:pos="108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77a7d9c430bb4c7dac5ac1e76f1f197e"/>
                      <w:id w:val="276310583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1.3</w:t>
                      </w:r>
                    </w:sdtContent>
                  </w:sdt>
                  <w:r>
                    <w:rPr>
                      <w:szCs w:val="24"/>
                    </w:rPr>
                    <w:t>.</w:t>
                  </w:r>
                  <w:r>
                    <w:rPr>
                      <w:szCs w:val="24"/>
                    </w:rPr>
                    <w:tab/>
                    <w:t>vamzdynų izoliacijos priežiūra (eksploatavimas);</w:t>
                  </w:r>
                </w:p>
              </w:sdtContent>
            </w:sdt>
            <w:sdt>
              <w:sdtPr>
                <w:alias w:val="2 pr. 1.4 p."/>
                <w:tag w:val="part_a998c768b6e74886845f1df786581167"/>
                <w:id w:val="389148176"/>
                <w:lock w:val="sdtLocked"/>
              </w:sdtPr>
              <w:sdtEndPr/>
              <w:sdtContent>
                <w:p w14:paraId="4D67C0A2" w14:textId="77777777" w:rsidR="006764B8" w:rsidRDefault="001006AF">
                  <w:pPr>
                    <w:tabs>
                      <w:tab w:val="left" w:pos="0"/>
                      <w:tab w:val="num" w:pos="126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a998c768b6e74886845f1df786581167"/>
                      <w:id w:val="721643967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1.4</w:t>
                      </w:r>
                    </w:sdtContent>
                  </w:sdt>
                  <w:r>
                    <w:rPr>
                      <w:szCs w:val="24"/>
                    </w:rPr>
                    <w:t>. sunaudoto šilumos kiekio daliklių priežiūra (eksploatavimas);</w:t>
                  </w:r>
                </w:p>
              </w:sdtContent>
            </w:sdt>
            <w:sdt>
              <w:sdtPr>
                <w:alias w:val="2 pr. 1.5 p."/>
                <w:tag w:val="part_b91c198f2574497ebc4952f74125bf56"/>
                <w:id w:val="-1374694094"/>
                <w:lock w:val="sdtLocked"/>
              </w:sdtPr>
              <w:sdtEndPr/>
              <w:sdtContent>
                <w:p w14:paraId="2055F17A" w14:textId="77777777" w:rsidR="006764B8" w:rsidRDefault="001006AF">
                  <w:pPr>
                    <w:tabs>
                      <w:tab w:val="left" w:pos="0"/>
                      <w:tab w:val="num" w:pos="126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b91c198f2574497ebc4952f74125bf56"/>
                      <w:id w:val="1027689504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1.5</w:t>
                      </w:r>
                    </w:sdtContent>
                  </w:sdt>
                  <w:r>
                    <w:rPr>
                      <w:szCs w:val="24"/>
                    </w:rPr>
                    <w:t>. sunaudoto karšto vandens kiekio daliklių priežiūra (eksploatavimas);</w:t>
                  </w:r>
                </w:p>
              </w:sdtContent>
            </w:sdt>
            <w:sdt>
              <w:sdtPr>
                <w:alias w:val="2 pr. 1.6 p."/>
                <w:tag w:val="part_bd8edc534b2147bfb89c2a146667556c"/>
                <w:id w:val="1263732839"/>
                <w:lock w:val="sdtLocked"/>
              </w:sdtPr>
              <w:sdtEndPr/>
              <w:sdtContent>
                <w:p w14:paraId="1C1D9B02" w14:textId="77777777" w:rsidR="006764B8" w:rsidRDefault="001006AF">
                  <w:pPr>
                    <w:tabs>
                      <w:tab w:val="left" w:pos="0"/>
                      <w:tab w:val="num" w:pos="126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bd8edc534b2147bfb89c2a146667556c"/>
                      <w:id w:val="1139145897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1.6</w:t>
                      </w:r>
                    </w:sdtContent>
                  </w:sdt>
                  <w:r>
                    <w:rPr>
                      <w:szCs w:val="24"/>
                    </w:rPr>
                    <w:t>. šildymo prietaisų su valdymo ir uždarymo armatūra priežiūra (eksploatavimas);</w:t>
                  </w:r>
                </w:p>
              </w:sdtContent>
            </w:sdt>
            <w:sdt>
              <w:sdtPr>
                <w:alias w:val="2 pr. 1.7 p."/>
                <w:tag w:val="part_bf32bf2fe26c46398740712129dc9049"/>
                <w:id w:val="-1563864604"/>
                <w:lock w:val="sdtLocked"/>
              </w:sdtPr>
              <w:sdtEndPr/>
              <w:sdtContent>
                <w:p w14:paraId="36D04C5B" w14:textId="77777777" w:rsidR="006764B8" w:rsidRDefault="001006AF">
                  <w:pPr>
                    <w:tabs>
                      <w:tab w:val="left" w:pos="0"/>
                      <w:tab w:val="num" w:pos="126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bf32bf2fe26c46398740712129dc9049"/>
                      <w:id w:val="-1483067299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1.7</w:t>
                      </w:r>
                    </w:sdtContent>
                  </w:sdt>
                  <w:r>
                    <w:rPr>
                      <w:szCs w:val="24"/>
                    </w:rPr>
                    <w:t>. vamzdynų su valdymo ir uždarymo armatūra priežiūra (eksploatavimas);</w:t>
                  </w:r>
                </w:p>
              </w:sdtContent>
            </w:sdt>
            <w:sdt>
              <w:sdtPr>
                <w:alias w:val="2 pr. 1.8 p."/>
                <w:tag w:val="part_ebaa968331004f12906faa5c86ca88e0"/>
                <w:id w:val="-1426265189"/>
                <w:lock w:val="sdtLocked"/>
              </w:sdtPr>
              <w:sdtEndPr/>
              <w:sdtContent>
                <w:p w14:paraId="700E1479" w14:textId="77777777" w:rsidR="006764B8" w:rsidRDefault="001006AF">
                  <w:pPr>
                    <w:tabs>
                      <w:tab w:val="left" w:pos="0"/>
                      <w:tab w:val="num" w:pos="126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ebaa968331004f12906faa5c86ca88e0"/>
                      <w:id w:val="-83999973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1.8</w:t>
                      </w:r>
                    </w:sdtContent>
                  </w:sdt>
                  <w:r>
                    <w:rPr>
                      <w:szCs w:val="24"/>
                    </w:rPr>
                    <w:t>. šildymo sistemos hidraulinis bandymas, sezoninis paleidimas ir oro slėgio sumažinimas sistemoje;</w:t>
                  </w:r>
                </w:p>
              </w:sdtContent>
            </w:sdt>
            <w:sdt>
              <w:sdtPr>
                <w:alias w:val="2 pr. 1.9 p."/>
                <w:tag w:val="part_b4e677928fb04f489dd6013ca37a1ab5"/>
                <w:id w:val="-1007518647"/>
                <w:lock w:val="sdtLocked"/>
              </w:sdtPr>
              <w:sdtEndPr/>
              <w:sdtContent>
                <w:p w14:paraId="673468DB" w14:textId="77777777" w:rsidR="006764B8" w:rsidRDefault="001006AF">
                  <w:pPr>
                    <w:tabs>
                      <w:tab w:val="left" w:pos="0"/>
                      <w:tab w:val="num" w:pos="126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b4e677928fb04f489dd6013ca37a1ab5"/>
                      <w:id w:val="77877824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1.9</w:t>
                      </w:r>
                    </w:sdtContent>
                  </w:sdt>
                  <w:r>
                    <w:rPr>
                      <w:szCs w:val="24"/>
                    </w:rPr>
                    <w:t>. karšto vandens sistemos atšakų ir stovų balansavimas;</w:t>
                  </w:r>
                </w:p>
              </w:sdtContent>
            </w:sdt>
            <w:sdt>
              <w:sdtPr>
                <w:alias w:val="2 pr. 1.10 p."/>
                <w:tag w:val="part_f76263381d504b43866c96c0e4d21109"/>
                <w:id w:val="-870609196"/>
                <w:lock w:val="sdtLocked"/>
              </w:sdtPr>
              <w:sdtEndPr/>
              <w:sdtContent>
                <w:p w14:paraId="60A77FFC" w14:textId="77777777" w:rsidR="006764B8" w:rsidRDefault="001006AF">
                  <w:pPr>
                    <w:tabs>
                      <w:tab w:val="left" w:pos="0"/>
                      <w:tab w:val="num" w:pos="126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f76263381d504b43866c96c0e4d21109"/>
                      <w:id w:val="1329484740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1.10</w:t>
                      </w:r>
                    </w:sdtContent>
                  </w:sdt>
                  <w:r>
                    <w:rPr>
                      <w:szCs w:val="24"/>
                    </w:rPr>
                    <w:t>. šildymo ir karšto vandens sistemų praplovimas;</w:t>
                  </w:r>
                </w:p>
              </w:sdtContent>
            </w:sdt>
            <w:sdt>
              <w:sdtPr>
                <w:alias w:val="2 pr. 1.11 p."/>
                <w:tag w:val="part_8500d2b3fc784b61bf9bd58fe7fe7257"/>
                <w:id w:val="-955633992"/>
                <w:lock w:val="sdtLocked"/>
              </w:sdtPr>
              <w:sdtEndPr/>
              <w:sdtContent>
                <w:p w14:paraId="14E5CC01" w14:textId="77777777" w:rsidR="006764B8" w:rsidRDefault="001006AF">
                  <w:pPr>
                    <w:tabs>
                      <w:tab w:val="left" w:pos="0"/>
                      <w:tab w:val="num" w:pos="126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8500d2b3fc784b61bf9bd58fe7fe7257"/>
                      <w:id w:val="-1297987909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1.11</w:t>
                      </w:r>
                    </w:sdtContent>
                  </w:sdt>
                  <w:r>
                    <w:rPr>
                      <w:szCs w:val="24"/>
                    </w:rPr>
                    <w:t xml:space="preserve">. šildymo ir karšto vandens sistemų vamzdynų avarijų lokalizavimas. </w:t>
                  </w:r>
                </w:p>
              </w:sdtContent>
            </w:sdt>
          </w:sdtContent>
        </w:sdt>
        <w:sdt>
          <w:sdtPr>
            <w:alias w:val="2 pr. 2 p."/>
            <w:tag w:val="part_bcbfa0f52d0145f2aa34d62cd5b3de36"/>
            <w:id w:val="1706593190"/>
            <w:lock w:val="sdtLocked"/>
          </w:sdtPr>
          <w:sdtEndPr/>
          <w:sdtContent>
            <w:p w14:paraId="4ECFF397" w14:textId="77777777" w:rsidR="006764B8" w:rsidRDefault="001006AF">
              <w:pPr>
                <w:tabs>
                  <w:tab w:val="left" w:pos="0"/>
                  <w:tab w:val="left" w:pos="900"/>
                  <w:tab w:val="num" w:pos="1320"/>
                </w:tabs>
                <w:spacing w:line="360" w:lineRule="auto"/>
                <w:ind w:firstLine="851"/>
                <w:jc w:val="both"/>
                <w:rPr>
                  <w:szCs w:val="24"/>
                </w:rPr>
              </w:pPr>
              <w:sdt>
                <w:sdtPr>
                  <w:alias w:val="Numeris"/>
                  <w:tag w:val="nr_bcbfa0f52d0145f2aa34d62cd5b3de36"/>
                  <w:id w:val="68152795"/>
                  <w:lock w:val="sdtLocked"/>
                </w:sdtPr>
                <w:sdtEndPr/>
                <w:sdtContent>
                  <w:r>
                    <w:rPr>
                      <w:szCs w:val="24"/>
                    </w:rPr>
                    <w:t>2</w:t>
                  </w:r>
                </w:sdtContent>
              </w:sdt>
              <w:r>
                <w:rPr>
                  <w:szCs w:val="24"/>
                </w:rPr>
                <w:t>.</w:t>
              </w:r>
              <w:r>
                <w:rPr>
                  <w:szCs w:val="24"/>
                </w:rPr>
                <w:tab/>
              </w:r>
              <w:r>
                <w:rPr>
                  <w:szCs w:val="24"/>
                </w:rPr>
                <w:t>Pastato, daugiabučio namo šilumos punkto komponentų priežiūros (eksploatavimo) darbai:</w:t>
              </w:r>
            </w:p>
            <w:sdt>
              <w:sdtPr>
                <w:alias w:val="2 pr. 2.1 p."/>
                <w:tag w:val="part_46d8e9f841c64ef09db56cce17fa09fa"/>
                <w:id w:val="960152568"/>
                <w:lock w:val="sdtLocked"/>
              </w:sdtPr>
              <w:sdtEndPr/>
              <w:sdtContent>
                <w:p w14:paraId="1AC0CEA9" w14:textId="77777777" w:rsidR="006764B8" w:rsidRDefault="001006AF">
                  <w:pPr>
                    <w:tabs>
                      <w:tab w:val="left" w:pos="709"/>
                    </w:tabs>
                    <w:spacing w:line="360" w:lineRule="auto"/>
                    <w:ind w:left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46d8e9f841c64ef09db56cce17fa09fa"/>
                      <w:id w:val="1282156073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2.1</w:t>
                      </w:r>
                    </w:sdtContent>
                  </w:sdt>
                  <w:r>
                    <w:rPr>
                      <w:szCs w:val="24"/>
                    </w:rPr>
                    <w:t>. šilumos punkto nuolatinė techninė priežiūra (eksploatavimas);</w:t>
                  </w:r>
                </w:p>
              </w:sdtContent>
            </w:sdt>
            <w:sdt>
              <w:sdtPr>
                <w:alias w:val="2 pr. 2.2 p."/>
                <w:tag w:val="part_545ecd37b3ad4271823fcaa0918162f0"/>
                <w:id w:val="2125571348"/>
                <w:lock w:val="sdtLocked"/>
              </w:sdtPr>
              <w:sdtEndPr/>
              <w:sdtContent>
                <w:p w14:paraId="71C4E4F6" w14:textId="77777777" w:rsidR="006764B8" w:rsidRDefault="001006AF">
                  <w:pPr>
                    <w:tabs>
                      <w:tab w:val="left" w:pos="709"/>
                      <w:tab w:val="num" w:pos="132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545ecd37b3ad4271823fcaa0918162f0"/>
                      <w:id w:val="2003701609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2.2</w:t>
                      </w:r>
                    </w:sdtContent>
                  </w:sdt>
                  <w:r>
                    <w:rPr>
                      <w:szCs w:val="24"/>
                    </w:rPr>
                    <w:t>. šilumokaičio (išmontavimas ir išplauto sumontavimas, plovimas cheminiais tirpalais) priežiūra (eksploatavimas);</w:t>
                  </w:r>
                </w:p>
              </w:sdtContent>
            </w:sdt>
            <w:sdt>
              <w:sdtPr>
                <w:alias w:val="2 pr. 2.3 p."/>
                <w:tag w:val="part_2ca9d041a2b64c7285f10253487c2e4c"/>
                <w:id w:val="-587380454"/>
                <w:lock w:val="sdtLocked"/>
              </w:sdtPr>
              <w:sdtEndPr/>
              <w:sdtContent>
                <w:p w14:paraId="29909AB8" w14:textId="77777777" w:rsidR="006764B8" w:rsidRDefault="001006AF">
                  <w:pPr>
                    <w:tabs>
                      <w:tab w:val="num" w:pos="1080"/>
                    </w:tabs>
                    <w:spacing w:line="360" w:lineRule="auto"/>
                    <w:ind w:left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2ca9d041a2b64c7285f10253487c2e4c"/>
                      <w:id w:val="1468848508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2.3</w:t>
                      </w:r>
                    </w:sdtContent>
                  </w:sdt>
                  <w:r>
                    <w:rPr>
                      <w:szCs w:val="24"/>
                    </w:rPr>
                    <w:t>. šilumos punkto hidrauliniai bandymai;</w:t>
                  </w:r>
                </w:p>
              </w:sdtContent>
            </w:sdt>
            <w:sdt>
              <w:sdtPr>
                <w:alias w:val="2 pr. 2.4 p."/>
                <w:tag w:val="part_fb2867c976254dc581464ac29dc7caa7"/>
                <w:id w:val="2040233747"/>
                <w:lock w:val="sdtLocked"/>
              </w:sdtPr>
              <w:sdtEndPr/>
              <w:sdtContent>
                <w:p w14:paraId="2B8C474F" w14:textId="77777777" w:rsidR="006764B8" w:rsidRDefault="001006AF">
                  <w:pPr>
                    <w:tabs>
                      <w:tab w:val="num" w:pos="1080"/>
                    </w:tabs>
                    <w:spacing w:line="360" w:lineRule="auto"/>
                    <w:ind w:left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fb2867c976254dc581464ac29dc7caa7"/>
                      <w:id w:val="-1054313252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2.4</w:t>
                      </w:r>
                    </w:sdtContent>
                  </w:sdt>
                  <w:r>
                    <w:rPr>
                      <w:szCs w:val="24"/>
                    </w:rPr>
                    <w:t>. siurblių priežiūra (eksploatavimas);</w:t>
                  </w:r>
                </w:p>
              </w:sdtContent>
            </w:sdt>
            <w:sdt>
              <w:sdtPr>
                <w:alias w:val="2 pr. 2.5 p."/>
                <w:tag w:val="part_764ed2e11b164a92bcf7ca5d8d5a53f9"/>
                <w:id w:val="2092734156"/>
                <w:lock w:val="sdtLocked"/>
              </w:sdtPr>
              <w:sdtEndPr/>
              <w:sdtContent>
                <w:p w14:paraId="3F985999" w14:textId="77777777" w:rsidR="006764B8" w:rsidRDefault="001006AF">
                  <w:pPr>
                    <w:tabs>
                      <w:tab w:val="num" w:pos="1080"/>
                    </w:tabs>
                    <w:spacing w:line="360" w:lineRule="auto"/>
                    <w:ind w:left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764ed2e11b164a92bcf7ca5d8d5a53f9"/>
                      <w:id w:val="1521430359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2.5</w:t>
                      </w:r>
                    </w:sdtContent>
                  </w:sdt>
                  <w:r>
                    <w:rPr>
                      <w:szCs w:val="24"/>
                    </w:rPr>
                    <w:t>. kontrolės matavimo prietaisų priežiūra (eksploatavimas);</w:t>
                  </w:r>
                </w:p>
              </w:sdtContent>
            </w:sdt>
            <w:sdt>
              <w:sdtPr>
                <w:alias w:val="2 pr. 2.6 p."/>
                <w:tag w:val="part_c8b36b111e5f420b9968ab91368c6c53"/>
                <w:id w:val="2056347482"/>
                <w:lock w:val="sdtLocked"/>
              </w:sdtPr>
              <w:sdtEndPr/>
              <w:sdtContent>
                <w:p w14:paraId="52B20963" w14:textId="77777777" w:rsidR="006764B8" w:rsidRDefault="001006AF">
                  <w:pPr>
                    <w:tabs>
                      <w:tab w:val="num" w:pos="1080"/>
                    </w:tabs>
                    <w:spacing w:line="360" w:lineRule="auto"/>
                    <w:ind w:left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c8b36b111e5f420b9968ab91368c6c53"/>
                      <w:id w:val="1772899632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2.6</w:t>
                      </w:r>
                    </w:sdtContent>
                  </w:sdt>
                  <w:r>
                    <w:rPr>
                      <w:szCs w:val="24"/>
                    </w:rPr>
                    <w:t>. valdymo ir uždarymo armatūros priežiūra (eksploatavimas);</w:t>
                  </w:r>
                </w:p>
              </w:sdtContent>
            </w:sdt>
            <w:sdt>
              <w:sdtPr>
                <w:alias w:val="2 pr. 2.7 p."/>
                <w:tag w:val="part_047461e4d4f34120858a587c780761a8"/>
                <w:id w:val="-324824545"/>
                <w:lock w:val="sdtLocked"/>
              </w:sdtPr>
              <w:sdtEndPr/>
              <w:sdtContent>
                <w:p w14:paraId="131F0DC2" w14:textId="77777777" w:rsidR="006764B8" w:rsidRDefault="001006AF">
                  <w:pPr>
                    <w:tabs>
                      <w:tab w:val="num" w:pos="1080"/>
                    </w:tabs>
                    <w:spacing w:line="360" w:lineRule="auto"/>
                    <w:ind w:left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047461e4d4f34120858a587c780761a8"/>
                      <w:id w:val="1631901730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2.7</w:t>
                      </w:r>
                    </w:sdtContent>
                  </w:sdt>
                  <w:r>
                    <w:rPr>
                      <w:szCs w:val="24"/>
                    </w:rPr>
                    <w:t>. filtrų ir purvo rinktuvų priežiūra (eksploatavimas);</w:t>
                  </w:r>
                </w:p>
              </w:sdtContent>
            </w:sdt>
            <w:sdt>
              <w:sdtPr>
                <w:alias w:val="2 pr. 2.8 p."/>
                <w:tag w:val="part_ad582c0d4a8144e289b331fb8a682ed9"/>
                <w:id w:val="1517807645"/>
                <w:lock w:val="sdtLocked"/>
              </w:sdtPr>
              <w:sdtEndPr/>
              <w:sdtContent>
                <w:p w14:paraId="295F8972" w14:textId="77777777" w:rsidR="006764B8" w:rsidRDefault="001006AF">
                  <w:pPr>
                    <w:tabs>
                      <w:tab w:val="num" w:pos="1080"/>
                    </w:tabs>
                    <w:spacing w:line="360" w:lineRule="auto"/>
                    <w:ind w:left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ad582c0d4a8144e289b331fb8a682ed9"/>
                      <w:id w:val="91298829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2.8</w:t>
                      </w:r>
                    </w:sdtContent>
                  </w:sdt>
                  <w:r>
                    <w:rPr>
                      <w:szCs w:val="24"/>
                    </w:rPr>
                    <w:t>. vamzdynų izoliacijos priežiūra (eksploatavimas);</w:t>
                  </w:r>
                </w:p>
              </w:sdtContent>
            </w:sdt>
            <w:sdt>
              <w:sdtPr>
                <w:alias w:val="2 pr. 2.9 p."/>
                <w:tag w:val="part_b39d0bfd564e4b54b93290912bb4d2e0"/>
                <w:id w:val="-1783955666"/>
                <w:lock w:val="sdtLocked"/>
              </w:sdtPr>
              <w:sdtEndPr/>
              <w:sdtContent>
                <w:p w14:paraId="51289635" w14:textId="77777777" w:rsidR="006764B8" w:rsidRDefault="001006AF">
                  <w:pPr>
                    <w:tabs>
                      <w:tab w:val="num" w:pos="1080"/>
                    </w:tabs>
                    <w:spacing w:line="360" w:lineRule="auto"/>
                    <w:ind w:left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b39d0bfd564e4b54b93290912bb4d2e0"/>
                      <w:id w:val="41881917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2.9</w:t>
                      </w:r>
                    </w:sdtContent>
                  </w:sdt>
                  <w:r>
                    <w:rPr>
                      <w:szCs w:val="24"/>
                    </w:rPr>
                    <w:t>. automatizuoto šilumos modulio reguliatoriaus priežiūra (eksploatavimas);</w:t>
                  </w:r>
                </w:p>
              </w:sdtContent>
            </w:sdt>
            <w:sdt>
              <w:sdtPr>
                <w:alias w:val="2 pr. 2.10 p."/>
                <w:tag w:val="part_20e3b257c526419aadacbc8414500c77"/>
                <w:id w:val="-1513908561"/>
                <w:lock w:val="sdtLocked"/>
              </w:sdtPr>
              <w:sdtEndPr/>
              <w:sdtContent>
                <w:p w14:paraId="1D174726" w14:textId="77777777" w:rsidR="006764B8" w:rsidRDefault="001006AF">
                  <w:pPr>
                    <w:tabs>
                      <w:tab w:val="left" w:pos="0"/>
                      <w:tab w:val="left" w:pos="709"/>
                      <w:tab w:val="num" w:pos="132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20e3b257c526419aadacbc8414500c77"/>
                      <w:id w:val="7334822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2.10</w:t>
                      </w:r>
                    </w:sdtContent>
                  </w:sdt>
                  <w:r>
                    <w:rPr>
                      <w:szCs w:val="24"/>
                    </w:rPr>
                    <w:t xml:space="preserve">. </w:t>
                  </w:r>
                  <w:proofErr w:type="spellStart"/>
                  <w:r>
                    <w:rPr>
                      <w:szCs w:val="24"/>
                    </w:rPr>
                    <w:t>telemetrinės</w:t>
                  </w:r>
                  <w:proofErr w:type="spellEnd"/>
                  <w:r>
                    <w:rPr>
                      <w:szCs w:val="24"/>
                    </w:rPr>
                    <w:t xml:space="preserve"> sistemos priežiūra (eksploatavimas);</w:t>
                  </w:r>
                </w:p>
              </w:sdtContent>
            </w:sdt>
            <w:sdt>
              <w:sdtPr>
                <w:alias w:val="2 pr. 2.11 p."/>
                <w:tag w:val="part_75d87c5cc22648d583f39ebe830a8c45"/>
                <w:id w:val="-574275071"/>
                <w:lock w:val="sdtLocked"/>
              </w:sdtPr>
              <w:sdtEndPr/>
              <w:sdtContent>
                <w:p w14:paraId="211132C1" w14:textId="77777777" w:rsidR="006764B8" w:rsidRDefault="001006AF">
                  <w:pPr>
                    <w:tabs>
                      <w:tab w:val="left" w:pos="0"/>
                      <w:tab w:val="left" w:pos="709"/>
                      <w:tab w:val="num" w:pos="1320"/>
                    </w:tabs>
                    <w:spacing w:line="360" w:lineRule="auto"/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75d87c5cc22648d583f39ebe830a8c45"/>
                      <w:id w:val="354930667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2.11</w:t>
                      </w:r>
                    </w:sdtContent>
                  </w:sdt>
                  <w:r>
                    <w:rPr>
                      <w:szCs w:val="24"/>
                    </w:rPr>
                    <w:t>. šilumos punkto vamzdynų avarijų likvidavimas.</w:t>
                  </w:r>
                </w:p>
                <w:p w14:paraId="2BD4E790" w14:textId="77777777" w:rsidR="006764B8" w:rsidRDefault="001006AF">
                  <w:pPr>
                    <w:tabs>
                      <w:tab w:val="left" w:pos="0"/>
                    </w:tabs>
                    <w:spacing w:line="360" w:lineRule="auto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__________________________</w:t>
                  </w:r>
                </w:p>
              </w:sdtContent>
            </w:sdt>
          </w:sdtContent>
        </w:sdt>
        <w:p w14:paraId="21C443CD" w14:textId="77777777" w:rsidR="006764B8" w:rsidRDefault="006764B8">
          <w:pPr>
            <w:jc w:val="both"/>
            <w:rPr>
              <w:b/>
              <w:sz w:val="20"/>
            </w:rPr>
          </w:pPr>
        </w:p>
        <w:p w14:paraId="0169C3B4" w14:textId="77777777" w:rsidR="006764B8" w:rsidRDefault="006764B8">
          <w:pPr>
            <w:jc w:val="both"/>
            <w:rPr>
              <w:b/>
              <w:sz w:val="20"/>
            </w:rPr>
          </w:pPr>
        </w:p>
        <w:p w14:paraId="518574A8" w14:textId="77777777" w:rsidR="006764B8" w:rsidRDefault="001006AF">
          <w:pPr>
            <w:jc w:val="both"/>
            <w:rPr>
              <w:b/>
            </w:rPr>
          </w:pPr>
          <w:r>
            <w:rPr>
              <w:b/>
              <w:sz w:val="20"/>
            </w:rPr>
            <w:t>Pakeitimai:</w:t>
          </w:r>
        </w:p>
        <w:p w14:paraId="07D92794" w14:textId="77777777" w:rsidR="006764B8" w:rsidRDefault="006764B8">
          <w:pPr>
            <w:jc w:val="both"/>
            <w:rPr>
              <w:sz w:val="20"/>
            </w:rPr>
          </w:pPr>
        </w:p>
        <w:p w14:paraId="30D00FD7" w14:textId="77777777" w:rsidR="006764B8" w:rsidRDefault="001006AF">
          <w:pPr>
            <w:jc w:val="both"/>
          </w:pPr>
          <w:r>
            <w:rPr>
              <w:sz w:val="20"/>
            </w:rPr>
            <w:t>1.</w:t>
          </w:r>
        </w:p>
        <w:p w14:paraId="38FC71FD" w14:textId="77777777" w:rsidR="006764B8" w:rsidRDefault="001006AF">
          <w:pPr>
            <w:jc w:val="both"/>
          </w:pPr>
          <w:r>
            <w:rPr>
              <w:sz w:val="20"/>
            </w:rPr>
            <w:t>Joniškio rajono savivaldybės taryba, Sprendimas</w:t>
          </w:r>
        </w:p>
        <w:p w14:paraId="47ADCA4E" w14:textId="77777777" w:rsidR="006764B8" w:rsidRDefault="001006AF">
          <w:pPr>
            <w:jc w:val="both"/>
          </w:pPr>
          <w:r>
            <w:rPr>
              <w:sz w:val="20"/>
            </w:rPr>
            <w:t xml:space="preserve">Nr. </w:t>
          </w:r>
          <w:hyperlink r:id="rId18" w:history="1">
            <w:r w:rsidRPr="00532B9F">
              <w:rPr>
                <w:rFonts w:eastAsia="MS Mincho"/>
                <w:iCs/>
                <w:color w:val="0563C1" w:themeColor="hyperlink"/>
                <w:sz w:val="20"/>
                <w:u w:val="single"/>
              </w:rPr>
              <w:t>T-175</w:t>
            </w:r>
          </w:hyperlink>
          <w:r>
            <w:rPr>
              <w:rFonts w:eastAsia="MS Mincho"/>
              <w:iCs/>
              <w:sz w:val="20"/>
            </w:rPr>
            <w:t>, 2014-10-02, paskelbta TAR 2014-10-07, i. k. 2014-13789</w:t>
          </w:r>
        </w:p>
        <w:p w14:paraId="7136F28B" w14:textId="77777777" w:rsidR="006764B8" w:rsidRDefault="001006AF">
          <w:pPr>
            <w:jc w:val="both"/>
          </w:pPr>
          <w:r>
            <w:rPr>
              <w:sz w:val="20"/>
            </w:rPr>
            <w:t>Dėl Joniškio rajono savivaldybės tarybos 2012 m. balandžio 26 d. sprendimo Nr. T-81 „Dėl daugiabučių namų šildymo ir karšto vandens sistemų priežiūros (eksploatavimo) maksimalių tarifų nustatymo“ 1 priedo pakeitimo</w:t>
          </w:r>
        </w:p>
        <w:p w14:paraId="6403A106" w14:textId="77777777" w:rsidR="006764B8" w:rsidRDefault="006764B8">
          <w:pPr>
            <w:jc w:val="both"/>
            <w:rPr>
              <w:sz w:val="20"/>
            </w:rPr>
          </w:pPr>
        </w:p>
        <w:p w14:paraId="7A455DFC" w14:textId="77777777" w:rsidR="006764B8" w:rsidRDefault="001006AF">
          <w:pPr>
            <w:widowControl w:val="0"/>
            <w:rPr>
              <w:snapToGrid w:val="0"/>
            </w:rPr>
          </w:pPr>
        </w:p>
      </w:sdtContent>
    </w:sdt>
    <w:sectPr w:rsidR="006764B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134" w:right="567" w:bottom="1134" w:left="1701" w:header="567" w:footer="227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3D3EC" w14:textId="77777777" w:rsidR="006764B8" w:rsidRDefault="001006AF">
      <w:pPr>
        <w:rPr>
          <w:sz w:val="20"/>
          <w:lang w:val="en-US"/>
        </w:rPr>
      </w:pPr>
      <w:r>
        <w:rPr>
          <w:sz w:val="20"/>
          <w:lang w:val="en-US"/>
        </w:rPr>
        <w:separator/>
      </w:r>
    </w:p>
  </w:endnote>
  <w:endnote w:type="continuationSeparator" w:id="0">
    <w:p w14:paraId="1AE7D730" w14:textId="77777777" w:rsidR="006764B8" w:rsidRDefault="001006AF">
      <w:pPr>
        <w:rPr>
          <w:sz w:val="20"/>
          <w:lang w:val="en-US"/>
        </w:rPr>
      </w:pPr>
      <w:r>
        <w:rPr>
          <w:sz w:val="20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5888A" w14:textId="77777777" w:rsidR="006764B8" w:rsidRDefault="006764B8">
    <w:pPr>
      <w:tabs>
        <w:tab w:val="center" w:pos="4153"/>
        <w:tab w:val="right" w:pos="8306"/>
      </w:tabs>
      <w:rPr>
        <w:sz w:val="20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55381" w14:textId="77777777" w:rsidR="006764B8" w:rsidRDefault="006764B8">
    <w:pPr>
      <w:tabs>
        <w:tab w:val="center" w:pos="4153"/>
        <w:tab w:val="right" w:pos="8306"/>
      </w:tabs>
      <w:rPr>
        <w:sz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5EE34" w14:textId="77777777" w:rsidR="006764B8" w:rsidRDefault="006764B8">
    <w:pPr>
      <w:tabs>
        <w:tab w:val="center" w:pos="4153"/>
        <w:tab w:val="right" w:pos="8306"/>
      </w:tabs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720EC" w14:textId="77777777" w:rsidR="006764B8" w:rsidRDefault="001006AF">
      <w:pPr>
        <w:rPr>
          <w:sz w:val="20"/>
          <w:lang w:val="en-US"/>
        </w:rPr>
      </w:pPr>
      <w:r>
        <w:rPr>
          <w:sz w:val="20"/>
          <w:lang w:val="en-US"/>
        </w:rPr>
        <w:separator/>
      </w:r>
    </w:p>
  </w:footnote>
  <w:footnote w:type="continuationSeparator" w:id="0">
    <w:p w14:paraId="26AF006F" w14:textId="77777777" w:rsidR="006764B8" w:rsidRDefault="001006AF">
      <w:pPr>
        <w:rPr>
          <w:sz w:val="20"/>
          <w:lang w:val="en-US"/>
        </w:rPr>
      </w:pPr>
      <w:r>
        <w:rPr>
          <w:sz w:val="20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88D8" w14:textId="77777777" w:rsidR="006764B8" w:rsidRDefault="001006AF">
    <w:pPr>
      <w:framePr w:wrap="auto" w:vAnchor="text" w:hAnchor="margin" w:xAlign="center" w:y="1"/>
      <w:tabs>
        <w:tab w:val="center" w:pos="4153"/>
        <w:tab w:val="right" w:pos="8306"/>
      </w:tabs>
      <w:rPr>
        <w:sz w:val="20"/>
        <w:lang w:val="en-US"/>
      </w:rPr>
    </w:pPr>
    <w:r>
      <w:rPr>
        <w:sz w:val="20"/>
        <w:lang w:val="en-US"/>
      </w:rPr>
      <w:fldChar w:fldCharType="begin"/>
    </w:r>
    <w:r>
      <w:rPr>
        <w:sz w:val="20"/>
        <w:lang w:val="en-US"/>
      </w:rPr>
      <w:instrText xml:space="preserve">PAGE  </w:instrText>
    </w:r>
    <w:r>
      <w:rPr>
        <w:sz w:val="20"/>
        <w:lang w:val="en-US"/>
      </w:rPr>
      <w:fldChar w:fldCharType="end"/>
    </w:r>
  </w:p>
  <w:p w14:paraId="0FDF7B39" w14:textId="77777777" w:rsidR="006764B8" w:rsidRDefault="006764B8">
    <w:pPr>
      <w:tabs>
        <w:tab w:val="center" w:pos="4153"/>
        <w:tab w:val="right" w:pos="8306"/>
      </w:tabs>
      <w:rPr>
        <w:sz w:val="20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DFE06" w14:textId="77777777" w:rsidR="006764B8" w:rsidRDefault="006764B8">
    <w:pPr>
      <w:tabs>
        <w:tab w:val="center" w:pos="4153"/>
        <w:tab w:val="right" w:pos="8306"/>
      </w:tabs>
      <w:rPr>
        <w:sz w:val="2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7E82F" w14:textId="77777777" w:rsidR="006764B8" w:rsidRDefault="006764B8">
    <w:pPr>
      <w:tabs>
        <w:tab w:val="center" w:pos="4153"/>
        <w:tab w:val="right" w:pos="8306"/>
      </w:tabs>
      <w:rPr>
        <w:sz w:val="2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38B"/>
    <w:rsid w:val="00063EBB"/>
    <w:rsid w:val="001006AF"/>
    <w:rsid w:val="006764B8"/>
    <w:rsid w:val="00D11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472CEC09"/>
  <w15:docId w15:val="{2C155BA7-13B6-4F90-B24C-55C815B4C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tar.lt/portal/lt/legalAct/TAR.D0CD0966D67F" TargetMode="External"/><Relationship Id="rId13" Type="http://schemas.openxmlformats.org/officeDocument/2006/relationships/hyperlink" Target="https://www.e-tar.lt/portal/lt/legalAct/TAR.C49B90263A3A" TargetMode="External"/><Relationship Id="rId18" Type="http://schemas.openxmlformats.org/officeDocument/2006/relationships/hyperlink" Target="https://www.e-tar.lt/portal/legalAct.html?documentId=cb8c9a804de011e49cf986e1802f1de9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s://www.e-tar.lt/portal/lt/legalAct/TAR.D83C63ED33BE" TargetMode="External"/><Relationship Id="rId17" Type="http://schemas.openxmlformats.org/officeDocument/2006/relationships/hyperlink" Target="https://www.e-tar.lt/portal/legalAct.html?documentId=cb8c9a804de011e49cf986e1802f1de9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e-tar.lt/portal/lt/legalAct/TAR.C49B90263A3A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e-tar.lt/portal/lt/legalAct/TAR.43A67B9687BB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www.e-tar.lt/portal/lt/legalAct/TAR.D83C63ED33BE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www.e-tar.lt/portal/lt/legalAct/TAR.A601A252F765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-tar.lt/portal/lt/legalAct/TAR.F62AD965997D" TargetMode="External"/><Relationship Id="rId14" Type="http://schemas.openxmlformats.org/officeDocument/2006/relationships/hyperlink" Target="https://www.e-tar.lt/portal/lt/legalAct/TAR.A437A9DDB809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arts xmlns="http://lrs.lt/TAIS/DocParts">
  <Part Type="pagrindine" DocPartId="f08f85bb6e354762a70f0fc192cda65a" PartId="33443e5999ee4862b46c46313d948afb">
    <Part Type="preambule" DocPartId="8b5311e99c8347beaa491b11d19ed619" PartId="4758ac2ddf4648769b4e9b7e80f00e2d"/>
    <Part Type="punktas" Nr="1" Abbr="1 p." DocPartId="0725b432803b473eb3b80f122d0f82e4" PartId="43bc2c12c9df4c378bc2ccfbfe023139"/>
    <Part Type="punktas" Nr="2" Abbr="2 p." DocPartId="d7c7900f678442978f8be188d53cf857" PartId="7f7a454ceeba44cbbc2823a80e273ce9"/>
    <Part Type="punktas" Nr="3" Abbr="3 p." DocPartId="35cc842a02ba4006aa85df399fdea86e" PartId="5bfdd80741cf4f7a900be7f928852495"/>
    <Part Type="punktas" Nr="4" Abbr="4 p." DocPartId="7745ab1705d64354a3b75a03b1f37baf" PartId="7591b93777ba4b71a7164a8a2634578c"/>
    <Part Type="signatura" DocPartId="22e495954bb94e09930c85c221482e1e" PartId="2499f0e21e7d494e9a7ec477a1465821"/>
  </Part>
  <Part Type="priedas" Nr="1" Abbr="1 pr." Title="DAUGIABUČIŲ NAMŲ ŠILDYMO IR KARŠTO VANDENS SISTEMŲ PRIEŽIŪROS (EKSPLOATAVIMO) MAKSIMALŪS TARIFAI (BE PVM) IR TARIFŲ KOEFICIENTŲ REIKŠMĖS PAGAL PASTATŲ PLOTĄ IR EKSPLOATACIJOS LAIKĄ" DocPartId="a0184bc625dd41d4953653ca23a8c482" PartId="037b379b824047d1a8967c9088f4e1ec">
    <Part Type="punktas" Nr="1" Abbr="1 pr. 1 p." Title="" DocPartId="fbbe27d3411641faba8135d612c143cd" PartId="c46243434f8f4d07b527546250d45352"/>
    <Part Type="punktas" Nr="2" Abbr="1 pr. 2 p." DocPartId="785cc576fc954a2f886da192653b76e2" PartId="36145bfa4bdb408eb27299e202b6fe23">
      <Part Type="punktas" Nr="2.1" Abbr="1 pr. 2.1 p." DocPartId="42784829015541c9a93a9fb06aeb3221" PartId="9746d0dc812a486cb7a8b134d5a3b344"/>
      <Part Type="punktas" Nr="2.2" Abbr="1 pr. 2.2 p." DocPartId="8b8dcc0900fd4c3eb9eb96778762929e" PartId="3f85a1a0c3ba4a8eb172dc35e8a526c0"/>
    </Part>
  </Part>
  <Part Type="priedas" Nr="2" Abbr="2 pr." Title="PASTATO ŠILDYMO IR KARŠTO VANDENS SISTEMŲ PRIEŽIŪROS (EKSPLOATAVIMO) PRIVALOMŲJŲ DARBŲ SĄRAŠAS" DocPartId="4997e5abc34d4495bdc8d2ba5c2b69a1" PartId="8bd89a12d77c43c3bc0c69eb2e30b179">
    <Part Type="punktas" Nr="1" Abbr="2 pr. 1 p." DocPartId="b71d818c4f404c67ba98808836ce4fad" PartId="3f5b043f71724af3947cbb4c38356ac4">
      <Part Type="punktas" Nr="1.1" Abbr="2 pr. 1.1 p." DocPartId="6cd9174426034a3582f37f8aa96e9c1f" PartId="2bd38a7e661842f190617177d24ac3cd"/>
      <Part Type="punktas" Nr="1.2" Abbr="2 pr. 1.2 p." DocPartId="79fbfbae913f4e4aa87f3609e84e9068" PartId="343cc50507db4e739ce6259830b12d3f"/>
      <Part Type="punktas" Nr="1.3" Abbr="2 pr. 1.3 p." DocPartId="15a53bd1cc874427af2b24f23bb0edaa" PartId="77a7d9c430bb4c7dac5ac1e76f1f197e"/>
      <Part Type="punktas" Nr="1.4" Abbr="2 pr. 1.4 p." DocPartId="cf769118f5e24c09ab3a98ba5f60186b" PartId="a998c768b6e74886845f1df786581167"/>
      <Part Type="punktas" Nr="1.5" Abbr="2 pr. 1.5 p." DocPartId="1a2b18b9d530475d841391570407b579" PartId="b91c198f2574497ebc4952f74125bf56"/>
      <Part Type="punktas" Nr="1.6" Abbr="2 pr. 1.6 p." DocPartId="7188d4734eb244a893c47ee1e9fba648" PartId="bd8edc534b2147bfb89c2a146667556c"/>
      <Part Type="punktas" Nr="1.7" Abbr="2 pr. 1.7 p." DocPartId="de3ff3c4f67e4afda3e36dacc4cec446" PartId="bf32bf2fe26c46398740712129dc9049"/>
      <Part Type="punktas" Nr="1.8" Abbr="2 pr. 1.8 p." DocPartId="0972a164dc32475f9a4a07fcf5960303" PartId="ebaa968331004f12906faa5c86ca88e0"/>
      <Part Type="punktas" Nr="1.9" Abbr="2 pr. 1.9 p." DocPartId="51151104c0fd4661bff545cc805563f2" PartId="b4e677928fb04f489dd6013ca37a1ab5"/>
      <Part Type="punktas" Nr="1.10" Abbr="2 pr. 1.10 p." DocPartId="d7b37c0c2bf44f40a9275abb08270aec" PartId="f76263381d504b43866c96c0e4d21109"/>
      <Part Type="punktas" Nr="1.11" Abbr="2 pr. 1.11 p." DocPartId="22069b0549094ccea7b7b4c60e7319cc" PartId="8500d2b3fc784b61bf9bd58fe7fe7257"/>
    </Part>
    <Part Type="punktas" Nr="2" Abbr="2 pr. 2 p." DocPartId="2ace39633f88410280e56018ae7ac580" PartId="bcbfa0f52d0145f2aa34d62cd5b3de36">
      <Part Type="punktas" Nr="2.1" Abbr="2 pr. 2.1 p." DocPartId="aa0ea0404acf45df85b052b574629447" PartId="46d8e9f841c64ef09db56cce17fa09fa"/>
      <Part Type="punktas" Nr="2.2" Abbr="2 pr. 2.2 p." DocPartId="4d323002b6174452801c91d7fa762eb7" PartId="545ecd37b3ad4271823fcaa0918162f0"/>
      <Part Type="punktas" Nr="2.3" Abbr="2 pr. 2.3 p." DocPartId="90f8d88070394c01bb32db0f69c8400e" PartId="2ca9d041a2b64c7285f10253487c2e4c"/>
      <Part Type="punktas" Nr="2.4" Abbr="2 pr. 2.4 p." DocPartId="bac7e12beb8e452f985af684730bae7d" PartId="fb2867c976254dc581464ac29dc7caa7"/>
      <Part Type="punktas" Nr="2.5" Abbr="2 pr. 2.5 p." DocPartId="703c740a044f420ba3b979e6a1313774" PartId="764ed2e11b164a92bcf7ca5d8d5a53f9"/>
      <Part Type="punktas" Nr="2.6" Abbr="2 pr. 2.6 p." DocPartId="3b5bd9fe17d448c2bf52b17bb9232cb8" PartId="c8b36b111e5f420b9968ab91368c6c53"/>
      <Part Type="punktas" Nr="2.7" Abbr="2 pr. 2.7 p." DocPartId="496fa7a772fd482fab54896b0b00cad0" PartId="047461e4d4f34120858a587c780761a8"/>
      <Part Type="punktas" Nr="2.8" Abbr="2 pr. 2.8 p." DocPartId="1f34ec74fe1845ed96fd46c00f5b6f52" PartId="ad582c0d4a8144e289b331fb8a682ed9"/>
      <Part Type="punktas" Nr="2.9" Abbr="2 pr. 2.9 p." DocPartId="93d8ac07f89d4faa94bf668ccf0e15d0" PartId="b39d0bfd564e4b54b93290912bb4d2e0"/>
      <Part Type="punktas" Nr="2.10" Abbr="2 pr. 2.10 p." DocPartId="46d27f241dc64d38b387891c554f3944" PartId="20e3b257c526419aadacbc8414500c77"/>
      <Part Type="punktas" Nr="2.11" Abbr="2 pr. 2.11 p." DocPartId="169fa15ea63e4d9c8d6d7ef195e8c004" PartId="75d87c5cc22648d583f39ebe830a8c45"/>
    </Part>
  </Part>
</Parts>
</file>

<file path=customXml/itemProps1.xml><?xml version="1.0" encoding="utf-8"?>
<ds:datastoreItem xmlns:ds="http://schemas.openxmlformats.org/officeDocument/2006/customXml" ds:itemID="{3943CBB8-4A90-4567-878F-910E7473DCF6}">
  <ds:schemaRefs>
    <ds:schemaRef ds:uri="http://lrs.lt/TAIS/DocPar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5301</Words>
  <Characters>3023</Characters>
  <Application>Microsoft Office Word</Application>
  <DocSecurity>0</DocSecurity>
  <Lines>25</Lines>
  <Paragraphs>16</Paragraphs>
  <ScaleCrop>false</ScaleCrop>
  <Company>Joniskio r. savivaldybe</Company>
  <LinksUpToDate>false</LinksUpToDate>
  <CharactersWithSpaces>8308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Laimonas</dc:creator>
  <cp:lastModifiedBy>Darbas</cp:lastModifiedBy>
  <cp:revision>2</cp:revision>
  <cp:lastPrinted>2009-02-21T09:16:00Z</cp:lastPrinted>
  <dcterms:created xsi:type="dcterms:W3CDTF">2026-10-07T10:48:00Z</dcterms:created>
  <dcterms:modified xsi:type="dcterms:W3CDTF">2026-10-07T10:48:00Z</dcterms:modified>
</cp:coreProperties>
</file>